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3BFB8E" w14:textId="77777777" w:rsidR="00BB44BA" w:rsidRPr="00BB44BA" w:rsidRDefault="00BB44BA" w:rsidP="00BB44BA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BB44BA">
        <w:rPr>
          <w:rFonts w:ascii="Arial" w:eastAsia="Times New Roman" w:hAnsi="Arial" w:cs="Arial"/>
          <w:b/>
          <w:sz w:val="24"/>
          <w:szCs w:val="24"/>
        </w:rPr>
        <w:t>Prayers</w:t>
      </w:r>
      <w:r w:rsidRPr="00BB44BA">
        <w:rPr>
          <w:rFonts w:ascii="Arial" w:eastAsia="Times New Roman" w:hAnsi="Arial" w:cs="Arial"/>
          <w:sz w:val="24"/>
          <w:szCs w:val="24"/>
        </w:rPr>
        <w:t xml:space="preserve"> </w:t>
      </w:r>
      <w:r w:rsidRPr="005A02AA">
        <w:rPr>
          <w:rFonts w:ascii="Arial" w:eastAsia="Times New Roman" w:hAnsi="Arial" w:cs="Arial"/>
          <w:b/>
          <w:bCs/>
          <w:sz w:val="24"/>
          <w:szCs w:val="24"/>
        </w:rPr>
        <w:t xml:space="preserve">of Adoration, </w:t>
      </w:r>
      <w:r w:rsidR="006D160D">
        <w:rPr>
          <w:rFonts w:ascii="Arial" w:eastAsia="Times New Roman" w:hAnsi="Arial" w:cs="Arial"/>
          <w:b/>
          <w:bCs/>
          <w:sz w:val="24"/>
          <w:szCs w:val="24"/>
        </w:rPr>
        <w:t>C</w:t>
      </w:r>
      <w:r w:rsidRPr="005A02AA">
        <w:rPr>
          <w:rFonts w:ascii="Arial" w:eastAsia="Times New Roman" w:hAnsi="Arial" w:cs="Arial"/>
          <w:b/>
          <w:bCs/>
          <w:sz w:val="24"/>
          <w:szCs w:val="24"/>
        </w:rPr>
        <w:t>onfession and Lord’s Prayer</w:t>
      </w:r>
      <w:r w:rsidRPr="00BB44BA">
        <w:rPr>
          <w:rFonts w:ascii="Arial" w:eastAsia="Times New Roman" w:hAnsi="Arial" w:cs="Arial"/>
          <w:sz w:val="24"/>
          <w:szCs w:val="24"/>
        </w:rPr>
        <w:t xml:space="preserve"> </w:t>
      </w:r>
    </w:p>
    <w:p w14:paraId="12126788" w14:textId="77777777" w:rsidR="009D3011" w:rsidRDefault="009D3011" w:rsidP="009D3011">
      <w:pPr>
        <w:spacing w:after="0" w:line="240" w:lineRule="auto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5451AFFF" w14:textId="157058FC" w:rsidR="006B4535" w:rsidRPr="006B4535" w:rsidRDefault="006B4535" w:rsidP="00410D85">
      <w:pPr>
        <w:spacing w:after="0" w:line="240" w:lineRule="auto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B4535">
        <w:rPr>
          <w:rFonts w:ascii="Arial" w:hAnsi="Arial" w:cs="Arial"/>
          <w:color w:val="000000"/>
          <w:sz w:val="24"/>
          <w:szCs w:val="24"/>
          <w:shd w:val="clear" w:color="auto" w:fill="FFFFFF"/>
        </w:rPr>
        <w:t>As the people spread their coats</w:t>
      </w:r>
    </w:p>
    <w:p w14:paraId="233C1E2F" w14:textId="70935EFD" w:rsidR="006B4535" w:rsidRPr="006B4535" w:rsidRDefault="006B4535" w:rsidP="00410D85">
      <w:pPr>
        <w:spacing w:after="0" w:line="240" w:lineRule="auto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B4535">
        <w:rPr>
          <w:rFonts w:ascii="Arial" w:hAnsi="Arial" w:cs="Arial"/>
          <w:color w:val="000000"/>
          <w:sz w:val="24"/>
          <w:szCs w:val="24"/>
          <w:shd w:val="clear" w:color="auto" w:fill="FFFFFF"/>
        </w:rPr>
        <w:t>and palm branches on the ground to welcome Jesus into Jerusalem,</w:t>
      </w:r>
      <w:r w:rsidR="009D3011" w:rsidRPr="009D301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6B453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so we welcome him into our lives this morning. </w:t>
      </w:r>
    </w:p>
    <w:p w14:paraId="545EC8D0" w14:textId="77777777" w:rsidR="006B4535" w:rsidRPr="006B4535" w:rsidRDefault="006B4535" w:rsidP="00410D85">
      <w:pPr>
        <w:spacing w:after="0" w:line="240" w:lineRule="auto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B453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King of Glory, King of Peace, Servant King, </w:t>
      </w:r>
    </w:p>
    <w:p w14:paraId="534AC84D" w14:textId="77777777" w:rsidR="006B4535" w:rsidRPr="006B4535" w:rsidRDefault="006B4535" w:rsidP="00410D85">
      <w:pPr>
        <w:spacing w:after="0" w:line="240" w:lineRule="auto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B4535">
        <w:rPr>
          <w:rFonts w:ascii="Arial" w:hAnsi="Arial" w:cs="Arial"/>
          <w:color w:val="000000"/>
          <w:sz w:val="24"/>
          <w:szCs w:val="24"/>
          <w:shd w:val="clear" w:color="auto" w:fill="FFFFFF"/>
        </w:rPr>
        <w:t>reign in our hearts and lives this day and all days,</w:t>
      </w:r>
    </w:p>
    <w:p w14:paraId="76F30BA9" w14:textId="77777777" w:rsidR="006B4535" w:rsidRPr="006B4535" w:rsidRDefault="006B4535" w:rsidP="00410D85">
      <w:pPr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6B4535">
        <w:rPr>
          <w:rFonts w:ascii="Arial" w:hAnsi="Arial" w:cs="Arial"/>
          <w:color w:val="000000"/>
          <w:sz w:val="24"/>
          <w:szCs w:val="24"/>
          <w:shd w:val="clear" w:color="auto" w:fill="FFFFFF"/>
        </w:rPr>
        <w:t>that we might always praise your holy name.</w:t>
      </w:r>
      <w:r w:rsidRPr="006B4535">
        <w:rPr>
          <w:rFonts w:ascii="Arial" w:hAnsi="Arial" w:cs="Arial"/>
          <w:color w:val="000000"/>
          <w:sz w:val="24"/>
          <w:szCs w:val="24"/>
        </w:rPr>
        <w:br/>
      </w:r>
    </w:p>
    <w:p w14:paraId="4F4A28AF" w14:textId="77777777" w:rsidR="009D3011" w:rsidRDefault="006B4535" w:rsidP="00410D85">
      <w:pPr>
        <w:spacing w:after="0" w:line="240" w:lineRule="auto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D3011">
        <w:rPr>
          <w:rFonts w:ascii="Arial" w:hAnsi="Arial" w:cs="Arial"/>
          <w:color w:val="000000"/>
          <w:sz w:val="24"/>
          <w:szCs w:val="24"/>
          <w:shd w:val="clear" w:color="auto" w:fill="FFFFFF"/>
        </w:rPr>
        <w:t>You call us to be your voices in this world</w:t>
      </w:r>
      <w:r w:rsidRPr="009D3011">
        <w:rPr>
          <w:rFonts w:ascii="Arial" w:hAnsi="Arial" w:cs="Arial"/>
          <w:color w:val="000000"/>
          <w:sz w:val="24"/>
          <w:szCs w:val="24"/>
        </w:rPr>
        <w:br/>
      </w:r>
      <w:r w:rsidRPr="009D3011">
        <w:rPr>
          <w:rFonts w:ascii="Arial" w:hAnsi="Arial" w:cs="Arial"/>
          <w:color w:val="000000"/>
          <w:sz w:val="24"/>
          <w:szCs w:val="24"/>
          <w:shd w:val="clear" w:color="auto" w:fill="FFFFFF"/>
        </w:rPr>
        <w:t>and we stay silent.</w:t>
      </w:r>
      <w:r w:rsidRPr="009D3011">
        <w:rPr>
          <w:rFonts w:ascii="Arial" w:hAnsi="Arial" w:cs="Arial"/>
          <w:color w:val="000000"/>
          <w:sz w:val="24"/>
          <w:szCs w:val="24"/>
        </w:rPr>
        <w:br/>
      </w:r>
      <w:r w:rsidRPr="009D3011">
        <w:rPr>
          <w:rFonts w:ascii="Arial" w:hAnsi="Arial" w:cs="Arial"/>
          <w:color w:val="000000"/>
          <w:sz w:val="24"/>
          <w:szCs w:val="24"/>
          <w:shd w:val="clear" w:color="auto" w:fill="FFFFFF"/>
        </w:rPr>
        <w:t>You call us to be your hands in this world</w:t>
      </w:r>
      <w:r w:rsidRPr="009D3011">
        <w:rPr>
          <w:rFonts w:ascii="Arial" w:hAnsi="Arial" w:cs="Arial"/>
          <w:color w:val="000000"/>
          <w:sz w:val="24"/>
          <w:szCs w:val="24"/>
        </w:rPr>
        <w:br/>
      </w:r>
      <w:r w:rsidRPr="009D3011">
        <w:rPr>
          <w:rFonts w:ascii="Arial" w:hAnsi="Arial" w:cs="Arial"/>
          <w:color w:val="000000"/>
          <w:sz w:val="24"/>
          <w:szCs w:val="24"/>
          <w:shd w:val="clear" w:color="auto" w:fill="FFFFFF"/>
        </w:rPr>
        <w:t>and we keep them hidden.</w:t>
      </w:r>
      <w:r w:rsidRPr="009D3011">
        <w:rPr>
          <w:rFonts w:ascii="Arial" w:hAnsi="Arial" w:cs="Arial"/>
          <w:color w:val="000000"/>
          <w:sz w:val="24"/>
          <w:szCs w:val="24"/>
        </w:rPr>
        <w:br/>
      </w:r>
      <w:r w:rsidRPr="009D3011">
        <w:rPr>
          <w:rFonts w:ascii="Arial" w:hAnsi="Arial" w:cs="Arial"/>
          <w:color w:val="000000"/>
          <w:sz w:val="24"/>
          <w:szCs w:val="24"/>
          <w:shd w:val="clear" w:color="auto" w:fill="FFFFFF"/>
        </w:rPr>
        <w:t>You call us to be your feet in this world</w:t>
      </w:r>
      <w:r w:rsidRPr="009D3011">
        <w:rPr>
          <w:rFonts w:ascii="Arial" w:hAnsi="Arial" w:cs="Arial"/>
          <w:color w:val="000000"/>
          <w:sz w:val="24"/>
          <w:szCs w:val="24"/>
        </w:rPr>
        <w:br/>
      </w:r>
      <w:r w:rsidRPr="009D3011">
        <w:rPr>
          <w:rFonts w:ascii="Arial" w:hAnsi="Arial" w:cs="Arial"/>
          <w:color w:val="000000"/>
          <w:sz w:val="24"/>
          <w:szCs w:val="24"/>
          <w:shd w:val="clear" w:color="auto" w:fill="FFFFFF"/>
        </w:rPr>
        <w:t>and we go our own way.</w:t>
      </w:r>
      <w:r w:rsidRPr="009D3011">
        <w:rPr>
          <w:rFonts w:ascii="Arial" w:hAnsi="Arial" w:cs="Arial"/>
          <w:color w:val="000000"/>
          <w:sz w:val="24"/>
          <w:szCs w:val="24"/>
        </w:rPr>
        <w:br/>
      </w:r>
    </w:p>
    <w:p w14:paraId="1CA011AB" w14:textId="08928A4C" w:rsidR="009D3011" w:rsidRDefault="006B4535" w:rsidP="00410D85">
      <w:pPr>
        <w:spacing w:after="0" w:line="240" w:lineRule="auto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D301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When we meet </w:t>
      </w:r>
      <w:r w:rsidR="009D3011" w:rsidRPr="009D3011">
        <w:rPr>
          <w:rFonts w:ascii="Arial" w:hAnsi="Arial" w:cs="Arial"/>
          <w:color w:val="000000"/>
          <w:sz w:val="24"/>
          <w:szCs w:val="24"/>
          <w:shd w:val="clear" w:color="auto" w:fill="FFFFFF"/>
        </w:rPr>
        <w:t>those</w:t>
      </w:r>
      <w:r w:rsidRPr="009D301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who are doubting</w:t>
      </w:r>
      <w:r w:rsidRPr="009D3011">
        <w:rPr>
          <w:rFonts w:ascii="Arial" w:hAnsi="Arial" w:cs="Arial"/>
          <w:color w:val="000000"/>
          <w:sz w:val="24"/>
          <w:szCs w:val="24"/>
        </w:rPr>
        <w:br/>
      </w:r>
      <w:r w:rsidRPr="009D3011">
        <w:rPr>
          <w:rFonts w:ascii="Arial" w:hAnsi="Arial" w:cs="Arial"/>
          <w:color w:val="000000"/>
          <w:sz w:val="24"/>
          <w:szCs w:val="24"/>
          <w:shd w:val="clear" w:color="auto" w:fill="FFFFFF"/>
        </w:rPr>
        <w:t>and say nothing, forgive us.</w:t>
      </w:r>
      <w:r w:rsidRPr="009D3011">
        <w:rPr>
          <w:rFonts w:ascii="Arial" w:hAnsi="Arial" w:cs="Arial"/>
          <w:color w:val="000000"/>
          <w:sz w:val="24"/>
          <w:szCs w:val="24"/>
        </w:rPr>
        <w:br/>
      </w:r>
    </w:p>
    <w:p w14:paraId="7DBEBDB3" w14:textId="23E84146" w:rsidR="009D3011" w:rsidRDefault="006B4535" w:rsidP="00410D85">
      <w:pPr>
        <w:spacing w:after="0" w:line="240" w:lineRule="auto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D301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When we meet </w:t>
      </w:r>
      <w:r w:rsidR="009D3011" w:rsidRPr="009D3011">
        <w:rPr>
          <w:rFonts w:ascii="Arial" w:hAnsi="Arial" w:cs="Arial"/>
          <w:color w:val="000000"/>
          <w:sz w:val="24"/>
          <w:szCs w:val="24"/>
          <w:shd w:val="clear" w:color="auto" w:fill="FFFFFF"/>
        </w:rPr>
        <w:t>those</w:t>
      </w:r>
      <w:r w:rsidR="00370A0A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9D3011">
        <w:rPr>
          <w:rFonts w:ascii="Arial" w:hAnsi="Arial" w:cs="Arial"/>
          <w:color w:val="000000"/>
          <w:sz w:val="24"/>
          <w:szCs w:val="24"/>
          <w:shd w:val="clear" w:color="auto" w:fill="FFFFFF"/>
        </w:rPr>
        <w:t>who need your touch</w:t>
      </w:r>
      <w:r w:rsidRPr="009D3011">
        <w:rPr>
          <w:rFonts w:ascii="Arial" w:hAnsi="Arial" w:cs="Arial"/>
          <w:color w:val="000000"/>
          <w:sz w:val="24"/>
          <w:szCs w:val="24"/>
        </w:rPr>
        <w:br/>
      </w:r>
      <w:r w:rsidRPr="009D3011">
        <w:rPr>
          <w:rFonts w:ascii="Arial" w:hAnsi="Arial" w:cs="Arial"/>
          <w:color w:val="000000"/>
          <w:sz w:val="24"/>
          <w:szCs w:val="24"/>
          <w:shd w:val="clear" w:color="auto" w:fill="FFFFFF"/>
        </w:rPr>
        <w:t>and do nothing, forgive us.</w:t>
      </w:r>
      <w:r w:rsidRPr="009D3011">
        <w:rPr>
          <w:rFonts w:ascii="Arial" w:hAnsi="Arial" w:cs="Arial"/>
          <w:color w:val="000000"/>
          <w:sz w:val="24"/>
          <w:szCs w:val="24"/>
        </w:rPr>
        <w:br/>
      </w:r>
    </w:p>
    <w:p w14:paraId="6F700918" w14:textId="77777777" w:rsidR="009D3011" w:rsidRDefault="006B4535" w:rsidP="00410D85">
      <w:pPr>
        <w:spacing w:after="0" w:line="240" w:lineRule="auto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D3011">
        <w:rPr>
          <w:rFonts w:ascii="Arial" w:hAnsi="Arial" w:cs="Arial"/>
          <w:color w:val="000000"/>
          <w:sz w:val="24"/>
          <w:szCs w:val="24"/>
          <w:shd w:val="clear" w:color="auto" w:fill="FFFFFF"/>
        </w:rPr>
        <w:t>When we are called to take up your cross</w:t>
      </w:r>
      <w:r w:rsidRPr="009D3011">
        <w:rPr>
          <w:rFonts w:ascii="Arial" w:hAnsi="Arial" w:cs="Arial"/>
          <w:color w:val="000000"/>
          <w:sz w:val="24"/>
          <w:szCs w:val="24"/>
        </w:rPr>
        <w:br/>
      </w:r>
      <w:r w:rsidRPr="009D3011">
        <w:rPr>
          <w:rFonts w:ascii="Arial" w:hAnsi="Arial" w:cs="Arial"/>
          <w:color w:val="000000"/>
          <w:sz w:val="24"/>
          <w:szCs w:val="24"/>
          <w:shd w:val="clear" w:color="auto" w:fill="FFFFFF"/>
        </w:rPr>
        <w:t>and carry nothing, forgive us.</w:t>
      </w:r>
      <w:r w:rsidRPr="009D3011">
        <w:rPr>
          <w:rFonts w:ascii="Arial" w:hAnsi="Arial" w:cs="Arial"/>
          <w:color w:val="000000"/>
          <w:sz w:val="24"/>
          <w:szCs w:val="24"/>
        </w:rPr>
        <w:br/>
      </w:r>
    </w:p>
    <w:p w14:paraId="733C07E8" w14:textId="107DBC22" w:rsidR="009D3011" w:rsidRDefault="009D3011" w:rsidP="00410D85">
      <w:pPr>
        <w:spacing w:after="0" w:line="240" w:lineRule="auto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Let us bring our own personal prayers to God</w:t>
      </w:r>
      <w:r w:rsidR="00370A0A"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p w14:paraId="1465B640" w14:textId="692BF16E" w:rsidR="009D3011" w:rsidRPr="009D3011" w:rsidRDefault="009D3011" w:rsidP="00410D85">
      <w:pPr>
        <w:spacing w:after="0" w:line="240" w:lineRule="auto"/>
        <w:rPr>
          <w:rFonts w:ascii="Arial" w:hAnsi="Arial" w:cs="Arial"/>
          <w:b/>
          <w:bCs/>
          <w:i/>
          <w:iCs/>
          <w:color w:val="000000"/>
          <w:sz w:val="24"/>
          <w:szCs w:val="24"/>
          <w:shd w:val="clear" w:color="auto" w:fill="FFFFFF"/>
        </w:rPr>
      </w:pPr>
      <w:r w:rsidRPr="009D3011">
        <w:rPr>
          <w:rFonts w:ascii="Arial" w:hAnsi="Arial" w:cs="Arial"/>
          <w:b/>
          <w:bCs/>
          <w:i/>
          <w:iCs/>
          <w:color w:val="000000"/>
          <w:sz w:val="24"/>
          <w:szCs w:val="24"/>
          <w:shd w:val="clear" w:color="auto" w:fill="FFFFFF"/>
        </w:rPr>
        <w:t xml:space="preserve">Silence </w:t>
      </w:r>
    </w:p>
    <w:p w14:paraId="6C2E56A4" w14:textId="42A70F10" w:rsidR="005A02AA" w:rsidRPr="009D3011" w:rsidRDefault="006B4535" w:rsidP="00410D85">
      <w:pPr>
        <w:spacing w:after="0" w:line="240" w:lineRule="auto"/>
        <w:rPr>
          <w:rFonts w:ascii="Arial" w:hAnsi="Arial" w:cs="Arial"/>
          <w:color w:val="232323"/>
          <w:sz w:val="24"/>
          <w:szCs w:val="24"/>
          <w:shd w:val="clear" w:color="auto" w:fill="FFFFFF"/>
        </w:rPr>
      </w:pPr>
      <w:r w:rsidRPr="009D3011">
        <w:rPr>
          <w:rFonts w:ascii="Arial" w:hAnsi="Arial" w:cs="Arial"/>
          <w:color w:val="000000"/>
          <w:sz w:val="24"/>
          <w:szCs w:val="24"/>
          <w:shd w:val="clear" w:color="auto" w:fill="FFFFFF"/>
        </w:rPr>
        <w:t>Breathe life into these bones</w:t>
      </w:r>
      <w:r w:rsidR="009D301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</w:t>
      </w:r>
      <w:r w:rsidRPr="009D3011">
        <w:rPr>
          <w:rFonts w:ascii="Arial" w:hAnsi="Arial" w:cs="Arial"/>
          <w:color w:val="000000"/>
          <w:sz w:val="24"/>
          <w:szCs w:val="24"/>
          <w:shd w:val="clear" w:color="auto" w:fill="FFFFFF"/>
        </w:rPr>
        <w:t>bring freedom to these lives</w:t>
      </w:r>
      <w:r w:rsidR="00370A0A">
        <w:rPr>
          <w:rFonts w:ascii="Arial" w:hAnsi="Arial" w:cs="Arial"/>
          <w:color w:val="000000"/>
          <w:sz w:val="24"/>
          <w:szCs w:val="24"/>
          <w:shd w:val="clear" w:color="auto" w:fill="FFFFFF"/>
        </w:rPr>
        <w:t>,</w:t>
      </w:r>
      <w:r w:rsidRPr="009D3011">
        <w:rPr>
          <w:rFonts w:ascii="Arial" w:hAnsi="Arial" w:cs="Arial"/>
          <w:color w:val="000000"/>
          <w:sz w:val="24"/>
          <w:szCs w:val="24"/>
        </w:rPr>
        <w:br/>
      </w:r>
      <w:r w:rsidRPr="009D3011">
        <w:rPr>
          <w:rFonts w:ascii="Arial" w:hAnsi="Arial" w:cs="Arial"/>
          <w:color w:val="000000"/>
          <w:sz w:val="24"/>
          <w:szCs w:val="24"/>
          <w:shd w:val="clear" w:color="auto" w:fill="FFFFFF"/>
        </w:rPr>
        <w:t>that we might declare</w:t>
      </w:r>
      <w:r w:rsidR="009D301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9D3011">
        <w:rPr>
          <w:rFonts w:ascii="Arial" w:hAnsi="Arial" w:cs="Arial"/>
          <w:color w:val="000000"/>
          <w:sz w:val="24"/>
          <w:szCs w:val="24"/>
          <w:shd w:val="clear" w:color="auto" w:fill="FFFFFF"/>
        </w:rPr>
        <w:t>with heart and soul and voice</w:t>
      </w:r>
      <w:r w:rsidRPr="009D3011">
        <w:rPr>
          <w:rFonts w:ascii="Arial" w:hAnsi="Arial" w:cs="Arial"/>
          <w:color w:val="000000"/>
          <w:sz w:val="24"/>
          <w:szCs w:val="24"/>
        </w:rPr>
        <w:br/>
      </w:r>
      <w:r w:rsidRPr="009D3011">
        <w:rPr>
          <w:rFonts w:ascii="Arial" w:hAnsi="Arial" w:cs="Arial"/>
          <w:color w:val="000000"/>
          <w:sz w:val="24"/>
          <w:szCs w:val="24"/>
          <w:shd w:val="clear" w:color="auto" w:fill="FFFFFF"/>
        </w:rPr>
        <w:t>that you are our Lord and our God. Amen</w:t>
      </w:r>
      <w:r w:rsidRPr="009D3011">
        <w:rPr>
          <w:rFonts w:ascii="Arial" w:hAnsi="Arial" w:cs="Arial"/>
          <w:color w:val="000000"/>
          <w:sz w:val="24"/>
          <w:szCs w:val="24"/>
        </w:rPr>
        <w:br/>
      </w:r>
    </w:p>
    <w:p w14:paraId="2012E0F8" w14:textId="77777777" w:rsidR="00215372" w:rsidRPr="009D3011" w:rsidRDefault="005A02AA" w:rsidP="00410D85">
      <w:pPr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9D3011">
        <w:rPr>
          <w:rFonts w:ascii="Arial" w:eastAsia="Times New Roman" w:hAnsi="Arial" w:cs="Arial"/>
          <w:bCs/>
          <w:sz w:val="24"/>
          <w:szCs w:val="24"/>
        </w:rPr>
        <w:t>Lord</w:t>
      </w:r>
      <w:r w:rsidR="006D160D" w:rsidRPr="009D3011">
        <w:rPr>
          <w:rFonts w:ascii="Arial" w:eastAsia="Times New Roman" w:hAnsi="Arial" w:cs="Arial"/>
          <w:bCs/>
          <w:sz w:val="24"/>
          <w:szCs w:val="24"/>
        </w:rPr>
        <w:t>,</w:t>
      </w:r>
      <w:r w:rsidRPr="009D3011">
        <w:rPr>
          <w:rFonts w:ascii="Arial" w:eastAsia="Times New Roman" w:hAnsi="Arial" w:cs="Arial"/>
          <w:bCs/>
          <w:sz w:val="24"/>
          <w:szCs w:val="24"/>
        </w:rPr>
        <w:t xml:space="preserve"> </w:t>
      </w:r>
      <w:r w:rsidR="007F6C9F" w:rsidRPr="009D3011">
        <w:rPr>
          <w:rFonts w:ascii="Arial" w:eastAsia="Times New Roman" w:hAnsi="Arial" w:cs="Arial"/>
          <w:bCs/>
          <w:sz w:val="24"/>
          <w:szCs w:val="24"/>
        </w:rPr>
        <w:t>b</w:t>
      </w:r>
      <w:r w:rsidRPr="009D3011">
        <w:rPr>
          <w:rFonts w:ascii="Arial" w:eastAsia="Times New Roman" w:hAnsi="Arial" w:cs="Arial"/>
          <w:bCs/>
          <w:sz w:val="24"/>
          <w:szCs w:val="24"/>
        </w:rPr>
        <w:t>y your grace we are healed, r</w:t>
      </w:r>
      <w:r w:rsidR="007F6C9F" w:rsidRPr="009D3011">
        <w:rPr>
          <w:rFonts w:ascii="Arial" w:eastAsia="Times New Roman" w:hAnsi="Arial" w:cs="Arial"/>
          <w:bCs/>
          <w:sz w:val="24"/>
          <w:szCs w:val="24"/>
        </w:rPr>
        <w:t>e</w:t>
      </w:r>
      <w:r w:rsidRPr="009D3011">
        <w:rPr>
          <w:rFonts w:ascii="Arial" w:eastAsia="Times New Roman" w:hAnsi="Arial" w:cs="Arial"/>
          <w:bCs/>
          <w:sz w:val="24"/>
          <w:szCs w:val="24"/>
        </w:rPr>
        <w:t>stored and forgiven</w:t>
      </w:r>
      <w:r w:rsidR="006D160D" w:rsidRPr="009D3011">
        <w:rPr>
          <w:rFonts w:ascii="Arial" w:eastAsia="Times New Roman" w:hAnsi="Arial" w:cs="Arial"/>
          <w:bCs/>
          <w:sz w:val="24"/>
          <w:szCs w:val="24"/>
        </w:rPr>
        <w:t>.</w:t>
      </w:r>
    </w:p>
    <w:p w14:paraId="0F4D558D" w14:textId="7B160B36" w:rsidR="007F6C9F" w:rsidRPr="009D3011" w:rsidRDefault="007F6C9F" w:rsidP="00410D85">
      <w:pPr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9D3011">
        <w:rPr>
          <w:rFonts w:ascii="Arial" w:eastAsia="Times New Roman" w:hAnsi="Arial" w:cs="Arial"/>
          <w:bCs/>
          <w:sz w:val="24"/>
          <w:szCs w:val="24"/>
        </w:rPr>
        <w:t>Y</w:t>
      </w:r>
      <w:r w:rsidR="005A02AA" w:rsidRPr="009D3011">
        <w:rPr>
          <w:rFonts w:ascii="Arial" w:eastAsia="Times New Roman" w:hAnsi="Arial" w:cs="Arial"/>
          <w:bCs/>
          <w:sz w:val="24"/>
          <w:szCs w:val="24"/>
        </w:rPr>
        <w:t>ou say to each of us</w:t>
      </w:r>
      <w:r w:rsidR="00370A0A">
        <w:rPr>
          <w:rFonts w:ascii="Arial" w:eastAsia="Times New Roman" w:hAnsi="Arial" w:cs="Arial"/>
          <w:bCs/>
          <w:sz w:val="24"/>
          <w:szCs w:val="24"/>
        </w:rPr>
        <w:t>,</w:t>
      </w:r>
      <w:r w:rsidR="005A02AA" w:rsidRPr="009D3011">
        <w:rPr>
          <w:rFonts w:ascii="Arial" w:eastAsia="Times New Roman" w:hAnsi="Arial" w:cs="Arial"/>
          <w:bCs/>
          <w:sz w:val="24"/>
          <w:szCs w:val="24"/>
        </w:rPr>
        <w:t xml:space="preserve"> </w:t>
      </w:r>
      <w:r w:rsidR="00215372" w:rsidRPr="009D3011">
        <w:rPr>
          <w:rFonts w:ascii="Arial" w:eastAsia="Times New Roman" w:hAnsi="Arial" w:cs="Arial"/>
          <w:bCs/>
          <w:sz w:val="24"/>
          <w:szCs w:val="24"/>
        </w:rPr>
        <w:t>‘</w:t>
      </w:r>
      <w:r w:rsidR="005A02AA" w:rsidRPr="009D3011">
        <w:rPr>
          <w:rFonts w:ascii="Arial" w:eastAsia="Times New Roman" w:hAnsi="Arial" w:cs="Arial"/>
          <w:bCs/>
          <w:i/>
          <w:iCs/>
          <w:sz w:val="24"/>
          <w:szCs w:val="24"/>
        </w:rPr>
        <w:t>your sins are truly forgive</w:t>
      </w:r>
      <w:r w:rsidRPr="009D3011">
        <w:rPr>
          <w:rFonts w:ascii="Arial" w:eastAsia="Times New Roman" w:hAnsi="Arial" w:cs="Arial"/>
          <w:bCs/>
          <w:i/>
          <w:iCs/>
          <w:sz w:val="24"/>
          <w:szCs w:val="24"/>
        </w:rPr>
        <w:t>n</w:t>
      </w:r>
      <w:r w:rsidR="00215372" w:rsidRPr="009D3011">
        <w:rPr>
          <w:rFonts w:ascii="Arial" w:eastAsia="Times New Roman" w:hAnsi="Arial" w:cs="Arial"/>
          <w:bCs/>
          <w:i/>
          <w:iCs/>
          <w:sz w:val="24"/>
          <w:szCs w:val="24"/>
        </w:rPr>
        <w:t>’</w:t>
      </w:r>
      <w:r w:rsidR="006D160D" w:rsidRPr="009D3011">
        <w:rPr>
          <w:rFonts w:ascii="Arial" w:eastAsia="Times New Roman" w:hAnsi="Arial" w:cs="Arial"/>
          <w:bCs/>
          <w:sz w:val="24"/>
          <w:szCs w:val="24"/>
        </w:rPr>
        <w:t>;</w:t>
      </w:r>
      <w:r w:rsidR="005A02AA" w:rsidRPr="009D3011">
        <w:rPr>
          <w:rFonts w:ascii="Arial" w:eastAsia="Times New Roman" w:hAnsi="Arial" w:cs="Arial"/>
          <w:bCs/>
          <w:sz w:val="24"/>
          <w:szCs w:val="24"/>
        </w:rPr>
        <w:t xml:space="preserve"> but you also say</w:t>
      </w:r>
      <w:r w:rsidR="00080C14">
        <w:rPr>
          <w:rFonts w:ascii="Arial" w:eastAsia="Times New Roman" w:hAnsi="Arial" w:cs="Arial"/>
          <w:bCs/>
          <w:sz w:val="24"/>
          <w:szCs w:val="24"/>
        </w:rPr>
        <w:t>,</w:t>
      </w:r>
      <w:r w:rsidR="005A02AA" w:rsidRPr="009D3011">
        <w:rPr>
          <w:rFonts w:ascii="Arial" w:eastAsia="Times New Roman" w:hAnsi="Arial" w:cs="Arial"/>
          <w:bCs/>
          <w:sz w:val="24"/>
          <w:szCs w:val="24"/>
        </w:rPr>
        <w:t xml:space="preserve"> </w:t>
      </w:r>
      <w:r w:rsidR="00215372" w:rsidRPr="009D3011">
        <w:rPr>
          <w:rFonts w:ascii="Arial" w:eastAsia="Times New Roman" w:hAnsi="Arial" w:cs="Arial"/>
          <w:bCs/>
          <w:sz w:val="24"/>
          <w:szCs w:val="24"/>
        </w:rPr>
        <w:t>‘</w:t>
      </w:r>
      <w:r w:rsidR="005A02AA" w:rsidRPr="009D3011">
        <w:rPr>
          <w:rFonts w:ascii="Arial" w:eastAsia="Times New Roman" w:hAnsi="Arial" w:cs="Arial"/>
          <w:bCs/>
          <w:i/>
          <w:iCs/>
          <w:sz w:val="24"/>
          <w:szCs w:val="24"/>
        </w:rPr>
        <w:t>Come and follow me</w:t>
      </w:r>
      <w:r w:rsidR="00215372" w:rsidRPr="009D3011">
        <w:rPr>
          <w:rFonts w:ascii="Arial" w:eastAsia="Times New Roman" w:hAnsi="Arial" w:cs="Arial"/>
          <w:bCs/>
          <w:i/>
          <w:iCs/>
          <w:sz w:val="24"/>
          <w:szCs w:val="24"/>
        </w:rPr>
        <w:t>’</w:t>
      </w:r>
      <w:r w:rsidRPr="009D3011">
        <w:rPr>
          <w:rFonts w:ascii="Arial" w:eastAsia="Times New Roman" w:hAnsi="Arial" w:cs="Arial"/>
          <w:bCs/>
          <w:sz w:val="24"/>
          <w:szCs w:val="24"/>
        </w:rPr>
        <w:t>.</w:t>
      </w:r>
    </w:p>
    <w:p w14:paraId="24D7B254" w14:textId="77777777" w:rsidR="007F6C9F" w:rsidRPr="009D3011" w:rsidRDefault="007F6C9F" w:rsidP="00410D85">
      <w:pPr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</w:p>
    <w:p w14:paraId="01E10B86" w14:textId="77777777" w:rsidR="005A02AA" w:rsidRPr="009D3011" w:rsidRDefault="007F6C9F" w:rsidP="00410D85">
      <w:pPr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9D3011">
        <w:rPr>
          <w:rFonts w:ascii="Arial" w:eastAsia="Times New Roman" w:hAnsi="Arial" w:cs="Arial"/>
          <w:bCs/>
          <w:sz w:val="24"/>
          <w:szCs w:val="24"/>
        </w:rPr>
        <w:t>The Lord</w:t>
      </w:r>
      <w:r w:rsidR="00F8509D" w:rsidRPr="009D3011">
        <w:rPr>
          <w:rFonts w:ascii="Arial" w:eastAsia="Times New Roman" w:hAnsi="Arial" w:cs="Arial"/>
          <w:bCs/>
          <w:sz w:val="24"/>
          <w:szCs w:val="24"/>
        </w:rPr>
        <w:t>’</w:t>
      </w:r>
      <w:r w:rsidRPr="009D3011">
        <w:rPr>
          <w:rFonts w:ascii="Arial" w:eastAsia="Times New Roman" w:hAnsi="Arial" w:cs="Arial"/>
          <w:bCs/>
          <w:sz w:val="24"/>
          <w:szCs w:val="24"/>
        </w:rPr>
        <w:t>s prayer</w:t>
      </w:r>
      <w:r w:rsidR="005A02AA" w:rsidRPr="009D3011">
        <w:rPr>
          <w:rFonts w:ascii="Arial" w:eastAsia="Times New Roman" w:hAnsi="Arial" w:cs="Arial"/>
          <w:bCs/>
          <w:sz w:val="24"/>
          <w:szCs w:val="24"/>
        </w:rPr>
        <w:t xml:space="preserve"> </w:t>
      </w:r>
    </w:p>
    <w:p w14:paraId="3183C057" w14:textId="77777777" w:rsidR="004D69AB" w:rsidRPr="00EF1DA1" w:rsidRDefault="004D69AB" w:rsidP="00295544">
      <w:pPr>
        <w:spacing w:after="0" w:line="240" w:lineRule="auto"/>
        <w:rPr>
          <w:rFonts w:ascii="Arial" w:eastAsia="Times New Roman" w:hAnsi="Arial" w:cs="Arial"/>
          <w:b/>
          <w:sz w:val="16"/>
          <w:szCs w:val="16"/>
        </w:rPr>
      </w:pPr>
    </w:p>
    <w:p w14:paraId="03A58C57" w14:textId="77777777" w:rsidR="009D3011" w:rsidRPr="00CF5FAB" w:rsidRDefault="00BB44BA" w:rsidP="009D3011">
      <w:pPr>
        <w:spacing w:after="0" w:line="240" w:lineRule="auto"/>
        <w:rPr>
          <w:rFonts w:ascii="Arial" w:eastAsia="Times New Roman" w:hAnsi="Arial" w:cs="Arial"/>
          <w:b/>
          <w:color w:val="0070C0"/>
          <w:sz w:val="24"/>
          <w:szCs w:val="24"/>
        </w:rPr>
      </w:pPr>
      <w:r w:rsidRPr="00BB44BA">
        <w:rPr>
          <w:rFonts w:ascii="Arial" w:eastAsia="Times New Roman" w:hAnsi="Arial" w:cs="Arial"/>
          <w:b/>
          <w:sz w:val="24"/>
          <w:szCs w:val="24"/>
        </w:rPr>
        <w:t xml:space="preserve">Reading </w:t>
      </w:r>
      <w:r w:rsidR="00F220AC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="0083016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="00791FB5" w:rsidRPr="00CF5FAB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="009D3011" w:rsidRPr="00CF5FAB">
        <w:rPr>
          <w:rFonts w:ascii="Arial" w:eastAsia="Times New Roman" w:hAnsi="Arial" w:cs="Arial"/>
          <w:i/>
          <w:color w:val="0070C0"/>
          <w:sz w:val="24"/>
          <w:szCs w:val="24"/>
        </w:rPr>
        <w:t>Mark 11:1-11</w:t>
      </w:r>
    </w:p>
    <w:p w14:paraId="2C24E63C" w14:textId="77777777" w:rsidR="00CE042B" w:rsidRDefault="00CE042B" w:rsidP="00CE042B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 xml:space="preserve">            </w:t>
      </w:r>
    </w:p>
    <w:p w14:paraId="1EA1553B" w14:textId="77777777" w:rsidR="007F6C9F" w:rsidRDefault="00C3377D" w:rsidP="004432F2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 xml:space="preserve">Reflection </w:t>
      </w:r>
      <w:r w:rsidR="00780FF9">
        <w:rPr>
          <w:rFonts w:ascii="Arial" w:eastAsia="Times New Roman" w:hAnsi="Arial" w:cs="Arial"/>
          <w:b/>
          <w:sz w:val="24"/>
          <w:szCs w:val="24"/>
        </w:rPr>
        <w:t xml:space="preserve"> </w:t>
      </w:r>
    </w:p>
    <w:p w14:paraId="2E4F6C36" w14:textId="77777777" w:rsidR="00840ACD" w:rsidRPr="00EF1DA1" w:rsidRDefault="00840ACD" w:rsidP="004432F2">
      <w:pPr>
        <w:spacing w:after="0" w:line="240" w:lineRule="auto"/>
        <w:rPr>
          <w:rFonts w:ascii="Arial" w:eastAsia="Times New Roman" w:hAnsi="Arial" w:cs="Arial"/>
          <w:b/>
          <w:sz w:val="16"/>
          <w:szCs w:val="16"/>
        </w:rPr>
      </w:pPr>
    </w:p>
    <w:p w14:paraId="020EF12C" w14:textId="21F0EFF8" w:rsidR="00A7741E" w:rsidRDefault="009D3011" w:rsidP="004432F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A7741E">
        <w:rPr>
          <w:rFonts w:ascii="Arial" w:hAnsi="Arial" w:cs="Arial"/>
          <w:bCs/>
          <w:sz w:val="24"/>
          <w:szCs w:val="24"/>
        </w:rPr>
        <w:t xml:space="preserve">This week is a </w:t>
      </w:r>
      <w:r w:rsidR="00A7741E" w:rsidRPr="00A7741E">
        <w:rPr>
          <w:rFonts w:ascii="Arial" w:hAnsi="Arial" w:cs="Arial"/>
          <w:bCs/>
          <w:sz w:val="24"/>
          <w:szCs w:val="24"/>
        </w:rPr>
        <w:t>momentous</w:t>
      </w:r>
      <w:r w:rsidRPr="00A7741E">
        <w:rPr>
          <w:rFonts w:ascii="Arial" w:hAnsi="Arial" w:cs="Arial"/>
          <w:bCs/>
          <w:sz w:val="24"/>
          <w:szCs w:val="24"/>
        </w:rPr>
        <w:t xml:space="preserve"> week </w:t>
      </w:r>
      <w:r w:rsidR="00A7741E" w:rsidRPr="00A7741E">
        <w:rPr>
          <w:rFonts w:ascii="Arial" w:hAnsi="Arial" w:cs="Arial"/>
          <w:bCs/>
          <w:sz w:val="24"/>
          <w:szCs w:val="24"/>
        </w:rPr>
        <w:t>for</w:t>
      </w:r>
      <w:r w:rsidRPr="00A7741E">
        <w:rPr>
          <w:rFonts w:ascii="Arial" w:hAnsi="Arial" w:cs="Arial"/>
          <w:bCs/>
          <w:sz w:val="24"/>
          <w:szCs w:val="24"/>
        </w:rPr>
        <w:t xml:space="preserve"> </w:t>
      </w:r>
      <w:r w:rsidR="00EF3E66" w:rsidRPr="00A7741E">
        <w:rPr>
          <w:rFonts w:ascii="Arial" w:hAnsi="Arial" w:cs="Arial"/>
          <w:bCs/>
          <w:sz w:val="24"/>
          <w:szCs w:val="24"/>
        </w:rPr>
        <w:t>Jesus</w:t>
      </w:r>
      <w:r w:rsidR="005236E7">
        <w:rPr>
          <w:rFonts w:ascii="Arial" w:hAnsi="Arial" w:cs="Arial"/>
          <w:bCs/>
          <w:sz w:val="24"/>
          <w:szCs w:val="24"/>
        </w:rPr>
        <w:t>.  S</w:t>
      </w:r>
      <w:r w:rsidRPr="00A7741E">
        <w:rPr>
          <w:rFonts w:ascii="Arial" w:hAnsi="Arial" w:cs="Arial"/>
          <w:bCs/>
          <w:sz w:val="24"/>
          <w:szCs w:val="24"/>
        </w:rPr>
        <w:t xml:space="preserve">ix </w:t>
      </w:r>
      <w:r w:rsidR="00A7741E" w:rsidRPr="00A7741E">
        <w:rPr>
          <w:rFonts w:ascii="Arial" w:hAnsi="Arial" w:cs="Arial"/>
          <w:bCs/>
          <w:sz w:val="24"/>
          <w:szCs w:val="24"/>
        </w:rPr>
        <w:t>events</w:t>
      </w:r>
      <w:r w:rsidRPr="00A7741E">
        <w:rPr>
          <w:rFonts w:ascii="Arial" w:hAnsi="Arial" w:cs="Arial"/>
          <w:bCs/>
          <w:sz w:val="24"/>
          <w:szCs w:val="24"/>
        </w:rPr>
        <w:t xml:space="preserve"> happen that will </w:t>
      </w:r>
      <w:r w:rsidR="00A7741E" w:rsidRPr="00A7741E">
        <w:rPr>
          <w:rFonts w:ascii="Arial" w:hAnsi="Arial" w:cs="Arial"/>
          <w:bCs/>
          <w:sz w:val="24"/>
          <w:szCs w:val="24"/>
        </w:rPr>
        <w:t>shape</w:t>
      </w:r>
      <w:r w:rsidRPr="00A7741E">
        <w:rPr>
          <w:rFonts w:ascii="Arial" w:hAnsi="Arial" w:cs="Arial"/>
          <w:bCs/>
          <w:sz w:val="24"/>
          <w:szCs w:val="24"/>
        </w:rPr>
        <w:t xml:space="preserve"> the final </w:t>
      </w:r>
      <w:r w:rsidR="007A1416" w:rsidRPr="00A7741E">
        <w:rPr>
          <w:rFonts w:ascii="Arial" w:hAnsi="Arial" w:cs="Arial"/>
          <w:bCs/>
          <w:sz w:val="24"/>
          <w:szCs w:val="24"/>
        </w:rPr>
        <w:t>events that</w:t>
      </w:r>
      <w:r w:rsidRPr="00A7741E">
        <w:rPr>
          <w:rFonts w:ascii="Arial" w:hAnsi="Arial" w:cs="Arial"/>
          <w:bCs/>
          <w:sz w:val="24"/>
          <w:szCs w:val="24"/>
        </w:rPr>
        <w:t xml:space="preserve"> </w:t>
      </w:r>
      <w:r w:rsidR="005236E7">
        <w:rPr>
          <w:rFonts w:ascii="Arial" w:hAnsi="Arial" w:cs="Arial"/>
          <w:bCs/>
          <w:sz w:val="24"/>
          <w:szCs w:val="24"/>
        </w:rPr>
        <w:t>lead to the</w:t>
      </w:r>
      <w:r w:rsidRPr="00A7741E">
        <w:rPr>
          <w:rFonts w:ascii="Arial" w:hAnsi="Arial" w:cs="Arial"/>
          <w:bCs/>
          <w:sz w:val="24"/>
          <w:szCs w:val="24"/>
        </w:rPr>
        <w:t xml:space="preserve"> </w:t>
      </w:r>
      <w:r w:rsidR="00A7741E" w:rsidRPr="00A7741E">
        <w:rPr>
          <w:rFonts w:ascii="Arial" w:hAnsi="Arial" w:cs="Arial"/>
          <w:bCs/>
          <w:sz w:val="24"/>
          <w:szCs w:val="24"/>
        </w:rPr>
        <w:t>cross</w:t>
      </w:r>
      <w:r w:rsidRPr="00A7741E">
        <w:rPr>
          <w:rFonts w:ascii="Arial" w:hAnsi="Arial" w:cs="Arial"/>
          <w:bCs/>
          <w:sz w:val="24"/>
          <w:szCs w:val="24"/>
        </w:rPr>
        <w:t xml:space="preserve"> o</w:t>
      </w:r>
      <w:r w:rsidR="005236E7">
        <w:rPr>
          <w:rFonts w:ascii="Arial" w:hAnsi="Arial" w:cs="Arial"/>
          <w:bCs/>
          <w:sz w:val="24"/>
          <w:szCs w:val="24"/>
        </w:rPr>
        <w:t>n</w:t>
      </w:r>
      <w:r w:rsidRPr="00A7741E">
        <w:rPr>
          <w:rFonts w:ascii="Arial" w:hAnsi="Arial" w:cs="Arial"/>
          <w:bCs/>
          <w:sz w:val="24"/>
          <w:szCs w:val="24"/>
        </w:rPr>
        <w:t xml:space="preserve"> which he will die.</w:t>
      </w:r>
      <w:r w:rsidR="005236E7">
        <w:rPr>
          <w:rFonts w:ascii="Arial" w:hAnsi="Arial" w:cs="Arial"/>
          <w:bCs/>
          <w:sz w:val="24"/>
          <w:szCs w:val="24"/>
        </w:rPr>
        <w:t xml:space="preserve">  W</w:t>
      </w:r>
      <w:r w:rsidRPr="00A7741E">
        <w:rPr>
          <w:rFonts w:ascii="Arial" w:hAnsi="Arial" w:cs="Arial"/>
          <w:bCs/>
          <w:sz w:val="24"/>
          <w:szCs w:val="24"/>
        </w:rPr>
        <w:t xml:space="preserve">e </w:t>
      </w:r>
      <w:r w:rsidR="00A7741E">
        <w:rPr>
          <w:rFonts w:ascii="Arial" w:hAnsi="Arial" w:cs="Arial"/>
          <w:bCs/>
          <w:sz w:val="24"/>
          <w:szCs w:val="24"/>
        </w:rPr>
        <w:t>shall briefly hear</w:t>
      </w:r>
      <w:r w:rsidR="005236E7">
        <w:rPr>
          <w:rFonts w:ascii="Arial" w:hAnsi="Arial" w:cs="Arial"/>
          <w:bCs/>
          <w:sz w:val="24"/>
          <w:szCs w:val="24"/>
        </w:rPr>
        <w:t>:</w:t>
      </w:r>
    </w:p>
    <w:p w14:paraId="0E756DED" w14:textId="77777777" w:rsidR="00A7741E" w:rsidRPr="00C33EAF" w:rsidRDefault="00A7741E" w:rsidP="004432F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i/>
          <w:iCs/>
          <w:sz w:val="16"/>
          <w:szCs w:val="16"/>
        </w:rPr>
      </w:pPr>
    </w:p>
    <w:p w14:paraId="3006CF1F" w14:textId="3209AA4B" w:rsidR="007A1416" w:rsidRPr="00B079D9" w:rsidRDefault="00A7741E" w:rsidP="004432F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i/>
          <w:iCs/>
          <w:color w:val="0070C0"/>
          <w:sz w:val="24"/>
          <w:szCs w:val="24"/>
        </w:rPr>
      </w:pPr>
      <w:r w:rsidRPr="00B079D9">
        <w:rPr>
          <w:rFonts w:ascii="Arial" w:hAnsi="Arial" w:cs="Arial"/>
          <w:b/>
          <w:i/>
          <w:iCs/>
          <w:color w:val="0070C0"/>
          <w:sz w:val="24"/>
          <w:szCs w:val="24"/>
        </w:rPr>
        <w:t>Scene 1</w:t>
      </w:r>
      <w:r w:rsidR="00C33EAF">
        <w:rPr>
          <w:rFonts w:ascii="Arial" w:hAnsi="Arial" w:cs="Arial"/>
          <w:b/>
          <w:i/>
          <w:iCs/>
          <w:color w:val="0070C0"/>
          <w:sz w:val="24"/>
          <w:szCs w:val="24"/>
        </w:rPr>
        <w:t>…</w:t>
      </w:r>
      <w:r w:rsidRPr="00B079D9">
        <w:rPr>
          <w:rFonts w:ascii="Arial" w:hAnsi="Arial" w:cs="Arial"/>
          <w:b/>
          <w:i/>
          <w:iCs/>
          <w:color w:val="0070C0"/>
          <w:sz w:val="24"/>
          <w:szCs w:val="24"/>
        </w:rPr>
        <w:t xml:space="preserve"> Mark 11:8-10</w:t>
      </w:r>
      <w:r w:rsidR="00DD0F98">
        <w:rPr>
          <w:rFonts w:ascii="Arial" w:hAnsi="Arial" w:cs="Arial"/>
          <w:b/>
          <w:i/>
          <w:iCs/>
          <w:color w:val="0070C0"/>
          <w:sz w:val="24"/>
          <w:szCs w:val="24"/>
        </w:rPr>
        <w:t xml:space="preserve"> </w:t>
      </w:r>
      <w:r w:rsidR="00B079D9" w:rsidRPr="00B079D9">
        <w:rPr>
          <w:rFonts w:ascii="Arial" w:hAnsi="Arial" w:cs="Arial"/>
          <w:b/>
          <w:i/>
          <w:iCs/>
          <w:color w:val="0070C0"/>
          <w:sz w:val="24"/>
          <w:szCs w:val="24"/>
        </w:rPr>
        <w:t xml:space="preserve"> The arrival </w:t>
      </w:r>
    </w:p>
    <w:p w14:paraId="57070FC7" w14:textId="6AA7119B" w:rsidR="009D3011" w:rsidRPr="00C33EAF" w:rsidRDefault="007A1416" w:rsidP="004432F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 w:rsidRPr="00C33EAF">
        <w:rPr>
          <w:rFonts w:ascii="Arial" w:hAnsi="Arial" w:cs="Arial"/>
          <w:bCs/>
        </w:rPr>
        <w:t xml:space="preserve">The journey begins </w:t>
      </w:r>
      <w:r w:rsidR="00B079D9" w:rsidRPr="00C33EAF">
        <w:rPr>
          <w:rFonts w:ascii="Arial" w:hAnsi="Arial" w:cs="Arial"/>
          <w:bCs/>
        </w:rPr>
        <w:t>positively</w:t>
      </w:r>
      <w:r w:rsidR="00DD0F98">
        <w:rPr>
          <w:rFonts w:ascii="Arial" w:hAnsi="Arial" w:cs="Arial"/>
          <w:bCs/>
        </w:rPr>
        <w:t>,</w:t>
      </w:r>
      <w:r w:rsidRPr="00C33EAF">
        <w:rPr>
          <w:rFonts w:ascii="Arial" w:hAnsi="Arial" w:cs="Arial"/>
          <w:bCs/>
        </w:rPr>
        <w:t xml:space="preserve"> with</w:t>
      </w:r>
      <w:r w:rsidR="00B079D9" w:rsidRPr="00C33EAF">
        <w:rPr>
          <w:rFonts w:ascii="Arial" w:hAnsi="Arial" w:cs="Arial"/>
          <w:bCs/>
        </w:rPr>
        <w:t xml:space="preserve"> the waiting crowds waving</w:t>
      </w:r>
      <w:r w:rsidRPr="00C33EAF">
        <w:rPr>
          <w:rFonts w:ascii="Arial" w:hAnsi="Arial" w:cs="Arial"/>
          <w:bCs/>
        </w:rPr>
        <w:t xml:space="preserve"> </w:t>
      </w:r>
      <w:r w:rsidR="00B079D9" w:rsidRPr="00C33EAF">
        <w:rPr>
          <w:rFonts w:ascii="Arial" w:hAnsi="Arial" w:cs="Arial"/>
          <w:bCs/>
        </w:rPr>
        <w:t>hands</w:t>
      </w:r>
      <w:r w:rsidRPr="00C33EAF">
        <w:rPr>
          <w:rFonts w:ascii="Arial" w:hAnsi="Arial" w:cs="Arial"/>
          <w:bCs/>
        </w:rPr>
        <w:t xml:space="preserve"> and pa</w:t>
      </w:r>
      <w:r w:rsidR="00B079D9" w:rsidRPr="00C33EAF">
        <w:rPr>
          <w:rFonts w:ascii="Arial" w:hAnsi="Arial" w:cs="Arial"/>
          <w:bCs/>
        </w:rPr>
        <w:t>l</w:t>
      </w:r>
      <w:r w:rsidRPr="00C33EAF">
        <w:rPr>
          <w:rFonts w:ascii="Arial" w:hAnsi="Arial" w:cs="Arial"/>
          <w:bCs/>
        </w:rPr>
        <w:t xml:space="preserve">m </w:t>
      </w:r>
      <w:r w:rsidR="00B079D9" w:rsidRPr="00C33EAF">
        <w:rPr>
          <w:rFonts w:ascii="Arial" w:hAnsi="Arial" w:cs="Arial"/>
          <w:bCs/>
        </w:rPr>
        <w:t>branches. How often do we bathe in people</w:t>
      </w:r>
      <w:r w:rsidR="00DD0F98">
        <w:rPr>
          <w:rFonts w:ascii="Arial" w:hAnsi="Arial" w:cs="Arial"/>
          <w:bCs/>
        </w:rPr>
        <w:t>’s</w:t>
      </w:r>
      <w:r w:rsidR="00B079D9" w:rsidRPr="00C33EAF">
        <w:rPr>
          <w:rFonts w:ascii="Arial" w:hAnsi="Arial" w:cs="Arial"/>
          <w:bCs/>
        </w:rPr>
        <w:t xml:space="preserve"> praise of us, only to find</w:t>
      </w:r>
      <w:r w:rsidR="00DD0F98">
        <w:rPr>
          <w:rFonts w:ascii="Arial" w:hAnsi="Arial" w:cs="Arial"/>
          <w:bCs/>
        </w:rPr>
        <w:t>,</w:t>
      </w:r>
      <w:r w:rsidR="00B079D9" w:rsidRPr="00C33EAF">
        <w:rPr>
          <w:rFonts w:ascii="Arial" w:hAnsi="Arial" w:cs="Arial"/>
          <w:bCs/>
        </w:rPr>
        <w:t xml:space="preserve"> like</w:t>
      </w:r>
      <w:r w:rsidRPr="00C33EAF">
        <w:rPr>
          <w:rFonts w:ascii="Arial" w:hAnsi="Arial" w:cs="Arial"/>
          <w:bCs/>
        </w:rPr>
        <w:t xml:space="preserve"> </w:t>
      </w:r>
      <w:r w:rsidR="00B079D9" w:rsidRPr="00C33EAF">
        <w:rPr>
          <w:rFonts w:ascii="Arial" w:hAnsi="Arial" w:cs="Arial"/>
          <w:bCs/>
        </w:rPr>
        <w:t>Jesus,</w:t>
      </w:r>
      <w:r w:rsidRPr="00C33EAF">
        <w:rPr>
          <w:rFonts w:ascii="Arial" w:hAnsi="Arial" w:cs="Arial"/>
          <w:bCs/>
        </w:rPr>
        <w:t xml:space="preserve"> </w:t>
      </w:r>
      <w:r w:rsidR="00B079D9" w:rsidRPr="00C33EAF">
        <w:rPr>
          <w:rFonts w:ascii="Arial" w:hAnsi="Arial" w:cs="Arial"/>
          <w:bCs/>
        </w:rPr>
        <w:t>people’s</w:t>
      </w:r>
      <w:r w:rsidRPr="00C33EAF">
        <w:rPr>
          <w:rFonts w:ascii="Arial" w:hAnsi="Arial" w:cs="Arial"/>
          <w:bCs/>
        </w:rPr>
        <w:t xml:space="preserve"> </w:t>
      </w:r>
      <w:r w:rsidR="00B079D9" w:rsidRPr="00C33EAF">
        <w:rPr>
          <w:rFonts w:ascii="Arial" w:hAnsi="Arial" w:cs="Arial"/>
          <w:bCs/>
        </w:rPr>
        <w:t>opinions</w:t>
      </w:r>
      <w:r w:rsidRPr="00C33EAF">
        <w:rPr>
          <w:rFonts w:ascii="Arial" w:hAnsi="Arial" w:cs="Arial"/>
          <w:bCs/>
        </w:rPr>
        <w:t xml:space="preserve"> </w:t>
      </w:r>
      <w:r w:rsidR="00B079D9" w:rsidRPr="00C33EAF">
        <w:rPr>
          <w:rFonts w:ascii="Arial" w:hAnsi="Arial" w:cs="Arial"/>
          <w:bCs/>
        </w:rPr>
        <w:t>change once we speak out about something that they disagree with</w:t>
      </w:r>
      <w:r w:rsidR="00410D85" w:rsidRPr="00C33EAF">
        <w:rPr>
          <w:rFonts w:ascii="Arial" w:hAnsi="Arial" w:cs="Arial"/>
          <w:bCs/>
        </w:rPr>
        <w:t>?</w:t>
      </w:r>
      <w:r w:rsidR="009D3011" w:rsidRPr="00C33EAF">
        <w:rPr>
          <w:rFonts w:ascii="Arial" w:hAnsi="Arial" w:cs="Arial"/>
          <w:bCs/>
        </w:rPr>
        <w:t xml:space="preserve"> </w:t>
      </w:r>
    </w:p>
    <w:p w14:paraId="608BCDC0" w14:textId="6E611703" w:rsidR="00A7741E" w:rsidRPr="00C33EAF" w:rsidRDefault="00A7741E" w:rsidP="004432F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16"/>
          <w:szCs w:val="16"/>
        </w:rPr>
      </w:pPr>
    </w:p>
    <w:p w14:paraId="1DBCCD3F" w14:textId="4C57B36F" w:rsidR="00A7741E" w:rsidRPr="00B079D9" w:rsidRDefault="00A7741E" w:rsidP="004432F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i/>
          <w:iCs/>
          <w:color w:val="0070C0"/>
          <w:sz w:val="24"/>
          <w:szCs w:val="24"/>
        </w:rPr>
      </w:pPr>
      <w:r w:rsidRPr="00B079D9">
        <w:rPr>
          <w:rFonts w:ascii="Arial" w:hAnsi="Arial" w:cs="Arial"/>
          <w:b/>
          <w:i/>
          <w:iCs/>
          <w:color w:val="0070C0"/>
          <w:sz w:val="24"/>
          <w:szCs w:val="24"/>
        </w:rPr>
        <w:t>Scene 2</w:t>
      </w:r>
      <w:r w:rsidR="00C33EAF">
        <w:rPr>
          <w:rFonts w:ascii="Arial" w:hAnsi="Arial" w:cs="Arial"/>
          <w:b/>
          <w:i/>
          <w:iCs/>
          <w:color w:val="0070C0"/>
          <w:sz w:val="24"/>
          <w:szCs w:val="24"/>
        </w:rPr>
        <w:t>…</w:t>
      </w:r>
      <w:r w:rsidRPr="00B079D9">
        <w:rPr>
          <w:rFonts w:ascii="Arial" w:hAnsi="Arial" w:cs="Arial"/>
          <w:b/>
          <w:i/>
          <w:iCs/>
          <w:color w:val="0070C0"/>
          <w:sz w:val="24"/>
          <w:szCs w:val="24"/>
        </w:rPr>
        <w:t xml:space="preserve"> Mark 14:3-4 </w:t>
      </w:r>
      <w:r w:rsidR="00B079D9" w:rsidRPr="00B079D9">
        <w:rPr>
          <w:rFonts w:ascii="Arial" w:hAnsi="Arial" w:cs="Arial"/>
          <w:b/>
          <w:i/>
          <w:iCs/>
          <w:color w:val="0070C0"/>
          <w:sz w:val="24"/>
          <w:szCs w:val="24"/>
        </w:rPr>
        <w:t xml:space="preserve"> The Anointing </w:t>
      </w:r>
    </w:p>
    <w:p w14:paraId="28FD3355" w14:textId="5322EE7E" w:rsidR="00A7741E" w:rsidRPr="00C33EAF" w:rsidRDefault="00DD0F98" w:rsidP="004432F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Amidst </w:t>
      </w:r>
      <w:r w:rsidR="00B079D9" w:rsidRPr="00C33EAF">
        <w:rPr>
          <w:rFonts w:ascii="Arial" w:hAnsi="Arial" w:cs="Arial"/>
          <w:bCs/>
        </w:rPr>
        <w:t>the arrival</w:t>
      </w:r>
      <w:r w:rsidR="00410D85" w:rsidRPr="00C33EAF">
        <w:rPr>
          <w:rFonts w:ascii="Arial" w:hAnsi="Arial" w:cs="Arial"/>
          <w:bCs/>
        </w:rPr>
        <w:t xml:space="preserve"> is</w:t>
      </w:r>
      <w:r w:rsidR="00B079D9" w:rsidRPr="00C33EAF">
        <w:rPr>
          <w:rFonts w:ascii="Arial" w:hAnsi="Arial" w:cs="Arial"/>
          <w:bCs/>
        </w:rPr>
        <w:t xml:space="preserve"> a tender moment</w:t>
      </w:r>
      <w:r w:rsidR="009A3226">
        <w:rPr>
          <w:rFonts w:ascii="Arial" w:hAnsi="Arial" w:cs="Arial"/>
          <w:bCs/>
        </w:rPr>
        <w:t>,</w:t>
      </w:r>
      <w:r>
        <w:rPr>
          <w:rFonts w:ascii="Arial" w:hAnsi="Arial" w:cs="Arial"/>
          <w:bCs/>
        </w:rPr>
        <w:t xml:space="preserve"> when</w:t>
      </w:r>
      <w:r w:rsidR="00B079D9" w:rsidRPr="00C33EAF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a</w:t>
      </w:r>
      <w:r w:rsidR="00B079D9" w:rsidRPr="00C33EAF">
        <w:rPr>
          <w:rFonts w:ascii="Arial" w:hAnsi="Arial" w:cs="Arial"/>
          <w:bCs/>
        </w:rPr>
        <w:t xml:space="preserve"> woman anoints Jesus. She freely anoints Jesus</w:t>
      </w:r>
      <w:r w:rsidR="009A3226">
        <w:rPr>
          <w:rFonts w:ascii="Arial" w:hAnsi="Arial" w:cs="Arial"/>
          <w:bCs/>
        </w:rPr>
        <w:t xml:space="preserve">, </w:t>
      </w:r>
      <w:r w:rsidR="00B079D9" w:rsidRPr="00C33EAF">
        <w:rPr>
          <w:rFonts w:ascii="Arial" w:hAnsi="Arial" w:cs="Arial"/>
          <w:bCs/>
        </w:rPr>
        <w:t xml:space="preserve">and the fragrance would not have just been on </w:t>
      </w:r>
      <w:r w:rsidR="00410D85" w:rsidRPr="00C33EAF">
        <w:rPr>
          <w:rFonts w:ascii="Arial" w:hAnsi="Arial" w:cs="Arial"/>
          <w:bCs/>
        </w:rPr>
        <w:t>Jesus,</w:t>
      </w:r>
      <w:r w:rsidR="00B079D9" w:rsidRPr="00C33EAF">
        <w:rPr>
          <w:rFonts w:ascii="Arial" w:hAnsi="Arial" w:cs="Arial"/>
          <w:bCs/>
        </w:rPr>
        <w:t xml:space="preserve"> but on her as well. </w:t>
      </w:r>
      <w:r w:rsidR="00410D85" w:rsidRPr="00C33EAF">
        <w:rPr>
          <w:rFonts w:ascii="Arial" w:hAnsi="Arial" w:cs="Arial"/>
          <w:bCs/>
        </w:rPr>
        <w:t xml:space="preserve">When we act in kindness and love to someone in need, </w:t>
      </w:r>
      <w:r w:rsidR="009A3226">
        <w:rPr>
          <w:rFonts w:ascii="Arial" w:hAnsi="Arial" w:cs="Arial"/>
          <w:bCs/>
        </w:rPr>
        <w:t>we often</w:t>
      </w:r>
      <w:r w:rsidR="00410D85" w:rsidRPr="00C33EAF">
        <w:rPr>
          <w:rFonts w:ascii="Arial" w:hAnsi="Arial" w:cs="Arial"/>
          <w:bCs/>
        </w:rPr>
        <w:t xml:space="preserve"> find that they bestow God’s grace on us. How many times h</w:t>
      </w:r>
      <w:r>
        <w:rPr>
          <w:rFonts w:ascii="Arial" w:hAnsi="Arial" w:cs="Arial"/>
          <w:bCs/>
        </w:rPr>
        <w:t>ave</w:t>
      </w:r>
      <w:r w:rsidR="00410D85" w:rsidRPr="00C33EAF">
        <w:rPr>
          <w:rFonts w:ascii="Arial" w:hAnsi="Arial" w:cs="Arial"/>
          <w:bCs/>
        </w:rPr>
        <w:t xml:space="preserve"> we encountered a similar event?</w:t>
      </w:r>
    </w:p>
    <w:p w14:paraId="44282060" w14:textId="77777777" w:rsidR="00B079D9" w:rsidRPr="00C33EAF" w:rsidRDefault="00B079D9" w:rsidP="004432F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i/>
          <w:iCs/>
          <w:color w:val="0070C0"/>
          <w:sz w:val="16"/>
          <w:szCs w:val="16"/>
        </w:rPr>
      </w:pPr>
    </w:p>
    <w:p w14:paraId="4CEAC231" w14:textId="6628D2E4" w:rsidR="00410D85" w:rsidRDefault="00A7741E" w:rsidP="004432F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i/>
          <w:iCs/>
          <w:color w:val="0070C0"/>
          <w:sz w:val="24"/>
          <w:szCs w:val="24"/>
        </w:rPr>
      </w:pPr>
      <w:r w:rsidRPr="00B079D9">
        <w:rPr>
          <w:rFonts w:ascii="Arial" w:hAnsi="Arial" w:cs="Arial"/>
          <w:b/>
          <w:i/>
          <w:iCs/>
          <w:color w:val="0070C0"/>
          <w:sz w:val="24"/>
          <w:szCs w:val="24"/>
        </w:rPr>
        <w:t>Scene 3</w:t>
      </w:r>
      <w:r w:rsidR="00C33EAF">
        <w:rPr>
          <w:rFonts w:ascii="Arial" w:hAnsi="Arial" w:cs="Arial"/>
          <w:b/>
          <w:i/>
          <w:iCs/>
          <w:color w:val="0070C0"/>
          <w:sz w:val="24"/>
          <w:szCs w:val="24"/>
        </w:rPr>
        <w:t>…</w:t>
      </w:r>
      <w:r w:rsidRPr="00B079D9">
        <w:rPr>
          <w:rFonts w:ascii="Arial" w:hAnsi="Arial" w:cs="Arial"/>
          <w:b/>
          <w:i/>
          <w:iCs/>
          <w:color w:val="0070C0"/>
          <w:sz w:val="24"/>
          <w:szCs w:val="24"/>
        </w:rPr>
        <w:t xml:space="preserve"> Mark 14 22-23 </w:t>
      </w:r>
      <w:r w:rsidR="001D652E">
        <w:rPr>
          <w:rFonts w:ascii="Arial" w:hAnsi="Arial" w:cs="Arial"/>
          <w:b/>
          <w:i/>
          <w:iCs/>
          <w:color w:val="0070C0"/>
          <w:sz w:val="24"/>
          <w:szCs w:val="24"/>
        </w:rPr>
        <w:t xml:space="preserve"> </w:t>
      </w:r>
      <w:r w:rsidR="00B079D9" w:rsidRPr="00B079D9">
        <w:rPr>
          <w:rFonts w:ascii="Arial" w:hAnsi="Arial" w:cs="Arial"/>
          <w:b/>
          <w:i/>
          <w:iCs/>
          <w:color w:val="0070C0"/>
          <w:sz w:val="24"/>
          <w:szCs w:val="24"/>
        </w:rPr>
        <w:t>The Last supper</w:t>
      </w:r>
    </w:p>
    <w:p w14:paraId="65CADFF3" w14:textId="6EE596E0" w:rsidR="00A7741E" w:rsidRPr="00C33EAF" w:rsidRDefault="00410D85" w:rsidP="004432F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 w:rsidRPr="00C33EAF">
        <w:rPr>
          <w:rFonts w:ascii="Arial" w:hAnsi="Arial" w:cs="Arial"/>
          <w:bCs/>
        </w:rPr>
        <w:t>A familiar story we hear every month</w:t>
      </w:r>
      <w:r w:rsidR="00E40ADD">
        <w:rPr>
          <w:rFonts w:ascii="Arial" w:hAnsi="Arial" w:cs="Arial"/>
          <w:bCs/>
        </w:rPr>
        <w:t xml:space="preserve"> at our communion service</w:t>
      </w:r>
      <w:r w:rsidR="001D652E">
        <w:rPr>
          <w:rFonts w:ascii="Arial" w:hAnsi="Arial" w:cs="Arial"/>
          <w:bCs/>
        </w:rPr>
        <w:t>.</w:t>
      </w:r>
      <w:r w:rsidRPr="00C33EAF">
        <w:rPr>
          <w:rFonts w:ascii="Arial" w:hAnsi="Arial" w:cs="Arial"/>
          <w:bCs/>
        </w:rPr>
        <w:t xml:space="preserve"> </w:t>
      </w:r>
      <w:r w:rsidR="001D652E">
        <w:rPr>
          <w:rFonts w:ascii="Arial" w:hAnsi="Arial" w:cs="Arial"/>
          <w:bCs/>
        </w:rPr>
        <w:t>H</w:t>
      </w:r>
      <w:r w:rsidRPr="00C33EAF">
        <w:rPr>
          <w:rFonts w:ascii="Arial" w:hAnsi="Arial" w:cs="Arial"/>
          <w:bCs/>
        </w:rPr>
        <w:t>owever Jesus recognises that the end is near, and that he must journey through the next phase alone. Having a meal with his friend</w:t>
      </w:r>
      <w:r w:rsidR="00E40ADD">
        <w:rPr>
          <w:rFonts w:ascii="Arial" w:hAnsi="Arial" w:cs="Arial"/>
          <w:bCs/>
        </w:rPr>
        <w:t>s</w:t>
      </w:r>
      <w:r w:rsidRPr="00C33EAF">
        <w:rPr>
          <w:rFonts w:ascii="Arial" w:hAnsi="Arial" w:cs="Arial"/>
          <w:bCs/>
        </w:rPr>
        <w:t xml:space="preserve">, even with Judas who betrayed him, was a moment of Grace. What does Holy </w:t>
      </w:r>
      <w:r w:rsidR="001D652E">
        <w:rPr>
          <w:rFonts w:ascii="Arial" w:hAnsi="Arial" w:cs="Arial"/>
          <w:bCs/>
        </w:rPr>
        <w:t>C</w:t>
      </w:r>
      <w:r w:rsidRPr="00C33EAF">
        <w:rPr>
          <w:rFonts w:ascii="Arial" w:hAnsi="Arial" w:cs="Arial"/>
          <w:bCs/>
        </w:rPr>
        <w:t xml:space="preserve">ommunion mean for you?     </w:t>
      </w:r>
      <w:r w:rsidR="00B079D9" w:rsidRPr="00C33EAF">
        <w:rPr>
          <w:rFonts w:ascii="Arial" w:hAnsi="Arial" w:cs="Arial"/>
          <w:bCs/>
        </w:rPr>
        <w:t xml:space="preserve"> </w:t>
      </w:r>
    </w:p>
    <w:p w14:paraId="29292735" w14:textId="2AD1F44C" w:rsidR="00A7741E" w:rsidRPr="00C33EAF" w:rsidRDefault="00A7741E" w:rsidP="004432F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i/>
          <w:iCs/>
          <w:sz w:val="16"/>
          <w:szCs w:val="16"/>
        </w:rPr>
      </w:pPr>
    </w:p>
    <w:p w14:paraId="6047B17A" w14:textId="78DA095B" w:rsidR="00A7741E" w:rsidRDefault="00A7741E" w:rsidP="004432F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i/>
          <w:iCs/>
          <w:color w:val="0070C0"/>
          <w:sz w:val="24"/>
          <w:szCs w:val="24"/>
        </w:rPr>
      </w:pPr>
      <w:r w:rsidRPr="00B079D9">
        <w:rPr>
          <w:rFonts w:ascii="Arial" w:hAnsi="Arial" w:cs="Arial"/>
          <w:b/>
          <w:i/>
          <w:iCs/>
          <w:color w:val="0070C0"/>
          <w:sz w:val="24"/>
          <w:szCs w:val="24"/>
        </w:rPr>
        <w:t>Scene 4</w:t>
      </w:r>
      <w:r w:rsidR="00C33EAF">
        <w:rPr>
          <w:rFonts w:ascii="Arial" w:hAnsi="Arial" w:cs="Arial"/>
          <w:b/>
          <w:i/>
          <w:iCs/>
          <w:color w:val="0070C0"/>
          <w:sz w:val="24"/>
          <w:szCs w:val="24"/>
        </w:rPr>
        <w:t>…</w:t>
      </w:r>
      <w:r w:rsidRPr="00B079D9">
        <w:rPr>
          <w:rFonts w:ascii="Arial" w:hAnsi="Arial" w:cs="Arial"/>
          <w:b/>
          <w:i/>
          <w:iCs/>
          <w:color w:val="0070C0"/>
          <w:sz w:val="24"/>
          <w:szCs w:val="24"/>
        </w:rPr>
        <w:t xml:space="preserve"> Mark 14:35-36 </w:t>
      </w:r>
      <w:r w:rsidR="001D652E">
        <w:rPr>
          <w:rFonts w:ascii="Arial" w:hAnsi="Arial" w:cs="Arial"/>
          <w:b/>
          <w:i/>
          <w:iCs/>
          <w:color w:val="0070C0"/>
          <w:sz w:val="24"/>
          <w:szCs w:val="24"/>
        </w:rPr>
        <w:t xml:space="preserve"> </w:t>
      </w:r>
      <w:r w:rsidR="00B079D9" w:rsidRPr="00B079D9">
        <w:rPr>
          <w:rFonts w:ascii="Arial" w:hAnsi="Arial" w:cs="Arial"/>
          <w:b/>
          <w:i/>
          <w:iCs/>
          <w:color w:val="0070C0"/>
          <w:sz w:val="24"/>
          <w:szCs w:val="24"/>
        </w:rPr>
        <w:t xml:space="preserve">The betrayal </w:t>
      </w:r>
    </w:p>
    <w:p w14:paraId="46733310" w14:textId="5CDF63E0" w:rsidR="00410D85" w:rsidRPr="00240002" w:rsidRDefault="0085243D" w:rsidP="004432F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240002">
        <w:rPr>
          <w:rFonts w:ascii="Arial" w:hAnsi="Arial" w:cs="Arial"/>
          <w:bCs/>
          <w:sz w:val="24"/>
          <w:szCs w:val="24"/>
        </w:rPr>
        <w:t>Has anyone betrayed you</w:t>
      </w:r>
      <w:r w:rsidR="00240002">
        <w:rPr>
          <w:rFonts w:ascii="Arial" w:hAnsi="Arial" w:cs="Arial"/>
          <w:bCs/>
          <w:sz w:val="24"/>
          <w:szCs w:val="24"/>
        </w:rPr>
        <w:t>,</w:t>
      </w:r>
      <w:r w:rsidRPr="00240002">
        <w:rPr>
          <w:rFonts w:ascii="Arial" w:hAnsi="Arial" w:cs="Arial"/>
          <w:bCs/>
          <w:sz w:val="24"/>
          <w:szCs w:val="24"/>
        </w:rPr>
        <w:t xml:space="preserve"> let you down, </w:t>
      </w:r>
      <w:r w:rsidR="00240002">
        <w:rPr>
          <w:rFonts w:ascii="Arial" w:hAnsi="Arial" w:cs="Arial"/>
          <w:bCs/>
          <w:sz w:val="24"/>
          <w:szCs w:val="24"/>
        </w:rPr>
        <w:t xml:space="preserve">or done </w:t>
      </w:r>
      <w:r w:rsidRPr="00240002">
        <w:rPr>
          <w:rFonts w:ascii="Arial" w:hAnsi="Arial" w:cs="Arial"/>
          <w:bCs/>
          <w:sz w:val="24"/>
          <w:szCs w:val="24"/>
        </w:rPr>
        <w:t>something totally</w:t>
      </w:r>
      <w:r w:rsidR="00240002">
        <w:rPr>
          <w:rFonts w:ascii="Arial" w:hAnsi="Arial" w:cs="Arial"/>
          <w:bCs/>
          <w:sz w:val="24"/>
          <w:szCs w:val="24"/>
        </w:rPr>
        <w:t xml:space="preserve"> unexpected? </w:t>
      </w:r>
      <w:r w:rsidR="0079234A">
        <w:rPr>
          <w:rFonts w:ascii="Arial" w:hAnsi="Arial" w:cs="Arial"/>
          <w:bCs/>
          <w:sz w:val="24"/>
          <w:szCs w:val="24"/>
        </w:rPr>
        <w:t>History recounts that Judas was the ultimate betrayer</w:t>
      </w:r>
      <w:r w:rsidR="00DB6B3F">
        <w:rPr>
          <w:rFonts w:ascii="Arial" w:hAnsi="Arial" w:cs="Arial"/>
          <w:bCs/>
          <w:sz w:val="24"/>
          <w:szCs w:val="24"/>
        </w:rPr>
        <w:t>;</w:t>
      </w:r>
      <w:r w:rsidR="0079234A">
        <w:rPr>
          <w:rFonts w:ascii="Arial" w:hAnsi="Arial" w:cs="Arial"/>
          <w:bCs/>
          <w:sz w:val="24"/>
          <w:szCs w:val="24"/>
        </w:rPr>
        <w:t xml:space="preserve"> however without Judas the crucifixion would never have happened. Who are the people </w:t>
      </w:r>
      <w:r w:rsidR="00DB6B3F">
        <w:rPr>
          <w:rFonts w:ascii="Arial" w:hAnsi="Arial" w:cs="Arial"/>
          <w:bCs/>
          <w:sz w:val="24"/>
          <w:szCs w:val="24"/>
        </w:rPr>
        <w:t>who</w:t>
      </w:r>
      <w:r w:rsidR="0079234A">
        <w:rPr>
          <w:rFonts w:ascii="Arial" w:hAnsi="Arial" w:cs="Arial"/>
          <w:bCs/>
          <w:sz w:val="24"/>
          <w:szCs w:val="24"/>
        </w:rPr>
        <w:t xml:space="preserve"> have shaped your understanding of faith? </w:t>
      </w:r>
      <w:r w:rsidRPr="00240002">
        <w:rPr>
          <w:rFonts w:ascii="Arial" w:hAnsi="Arial" w:cs="Arial"/>
          <w:bCs/>
          <w:sz w:val="24"/>
          <w:szCs w:val="24"/>
        </w:rPr>
        <w:t xml:space="preserve"> </w:t>
      </w:r>
    </w:p>
    <w:p w14:paraId="2A2BA0A5" w14:textId="77777777" w:rsidR="00A7741E" w:rsidRDefault="00A7741E" w:rsidP="004432F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i/>
          <w:iCs/>
          <w:sz w:val="24"/>
          <w:szCs w:val="24"/>
        </w:rPr>
      </w:pPr>
    </w:p>
    <w:p w14:paraId="36C2EC54" w14:textId="01075E8C" w:rsidR="0079234A" w:rsidRDefault="00A7741E" w:rsidP="004432F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i/>
          <w:iCs/>
          <w:color w:val="0070C0"/>
          <w:sz w:val="24"/>
          <w:szCs w:val="24"/>
        </w:rPr>
      </w:pPr>
      <w:r w:rsidRPr="00B079D9">
        <w:rPr>
          <w:rFonts w:ascii="Arial" w:hAnsi="Arial" w:cs="Arial"/>
          <w:b/>
          <w:i/>
          <w:iCs/>
          <w:color w:val="0070C0"/>
          <w:sz w:val="24"/>
          <w:szCs w:val="24"/>
        </w:rPr>
        <w:t xml:space="preserve">Scene 5 </w:t>
      </w:r>
      <w:r w:rsidR="00C33EAF">
        <w:rPr>
          <w:rFonts w:ascii="Arial" w:hAnsi="Arial" w:cs="Arial"/>
          <w:b/>
          <w:i/>
          <w:iCs/>
          <w:color w:val="0070C0"/>
          <w:sz w:val="24"/>
          <w:szCs w:val="24"/>
        </w:rPr>
        <w:t>…</w:t>
      </w:r>
      <w:r w:rsidRPr="00B079D9">
        <w:rPr>
          <w:rFonts w:ascii="Arial" w:hAnsi="Arial" w:cs="Arial"/>
          <w:b/>
          <w:i/>
          <w:iCs/>
          <w:color w:val="0070C0"/>
          <w:sz w:val="24"/>
          <w:szCs w:val="24"/>
        </w:rPr>
        <w:t>Mark 15: 2-</w:t>
      </w:r>
      <w:r w:rsidR="00410D85" w:rsidRPr="00B079D9">
        <w:rPr>
          <w:rFonts w:ascii="Arial" w:hAnsi="Arial" w:cs="Arial"/>
          <w:b/>
          <w:i/>
          <w:iCs/>
          <w:color w:val="0070C0"/>
          <w:sz w:val="24"/>
          <w:szCs w:val="24"/>
        </w:rPr>
        <w:t xml:space="preserve">5 </w:t>
      </w:r>
      <w:r w:rsidR="00DB6B3F">
        <w:rPr>
          <w:rFonts w:ascii="Arial" w:hAnsi="Arial" w:cs="Arial"/>
          <w:b/>
          <w:i/>
          <w:iCs/>
          <w:color w:val="0070C0"/>
          <w:sz w:val="24"/>
          <w:szCs w:val="24"/>
        </w:rPr>
        <w:t xml:space="preserve"> </w:t>
      </w:r>
      <w:r w:rsidR="00410D85" w:rsidRPr="00B079D9">
        <w:rPr>
          <w:rFonts w:ascii="Arial" w:hAnsi="Arial" w:cs="Arial"/>
          <w:b/>
          <w:i/>
          <w:iCs/>
          <w:color w:val="0070C0"/>
          <w:sz w:val="24"/>
          <w:szCs w:val="24"/>
        </w:rPr>
        <w:t>The</w:t>
      </w:r>
      <w:r w:rsidR="00B079D9" w:rsidRPr="00B079D9">
        <w:rPr>
          <w:rFonts w:ascii="Arial" w:hAnsi="Arial" w:cs="Arial"/>
          <w:b/>
          <w:i/>
          <w:iCs/>
          <w:color w:val="0070C0"/>
          <w:sz w:val="24"/>
          <w:szCs w:val="24"/>
        </w:rPr>
        <w:t xml:space="preserve"> trial</w:t>
      </w:r>
    </w:p>
    <w:p w14:paraId="5395CB7E" w14:textId="50618FC6" w:rsidR="00A7741E" w:rsidRPr="0079234A" w:rsidRDefault="0079234A" w:rsidP="004432F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79234A">
        <w:rPr>
          <w:rFonts w:ascii="Arial" w:hAnsi="Arial" w:cs="Arial"/>
          <w:bCs/>
          <w:sz w:val="24"/>
          <w:szCs w:val="24"/>
        </w:rPr>
        <w:t xml:space="preserve">Silence can be a very powerful tool, but also </w:t>
      </w:r>
      <w:r w:rsidR="00DB6B3F">
        <w:rPr>
          <w:rFonts w:ascii="Arial" w:hAnsi="Arial" w:cs="Arial"/>
          <w:bCs/>
          <w:sz w:val="24"/>
          <w:szCs w:val="24"/>
        </w:rPr>
        <w:t xml:space="preserve">a </w:t>
      </w:r>
      <w:r w:rsidRPr="0079234A">
        <w:rPr>
          <w:rFonts w:ascii="Arial" w:hAnsi="Arial" w:cs="Arial"/>
          <w:bCs/>
          <w:sz w:val="24"/>
          <w:szCs w:val="24"/>
        </w:rPr>
        <w:t>vulnerable one. One immediate reaction is to stand and speak about the injustice of it all</w:t>
      </w:r>
      <w:r>
        <w:rPr>
          <w:rFonts w:ascii="Arial" w:hAnsi="Arial" w:cs="Arial"/>
          <w:bCs/>
          <w:sz w:val="24"/>
          <w:szCs w:val="24"/>
        </w:rPr>
        <w:t xml:space="preserve">; however </w:t>
      </w:r>
      <w:r w:rsidRPr="0079234A">
        <w:rPr>
          <w:rFonts w:ascii="Arial" w:hAnsi="Arial" w:cs="Arial"/>
          <w:bCs/>
          <w:sz w:val="24"/>
          <w:szCs w:val="24"/>
        </w:rPr>
        <w:t>Jesus stands</w:t>
      </w:r>
      <w:r>
        <w:rPr>
          <w:rFonts w:ascii="Arial" w:hAnsi="Arial" w:cs="Arial"/>
          <w:bCs/>
          <w:sz w:val="24"/>
          <w:szCs w:val="24"/>
        </w:rPr>
        <w:t xml:space="preserve"> alone </w:t>
      </w:r>
      <w:r w:rsidRPr="0079234A">
        <w:rPr>
          <w:rFonts w:ascii="Arial" w:hAnsi="Arial" w:cs="Arial"/>
          <w:bCs/>
          <w:sz w:val="24"/>
          <w:szCs w:val="24"/>
        </w:rPr>
        <w:t>and refuses to speak.</w:t>
      </w:r>
      <w:r w:rsidR="00DB6B3F">
        <w:rPr>
          <w:rFonts w:ascii="Arial" w:hAnsi="Arial" w:cs="Arial"/>
          <w:bCs/>
          <w:sz w:val="24"/>
          <w:szCs w:val="24"/>
        </w:rPr>
        <w:t xml:space="preserve"> </w:t>
      </w:r>
      <w:r w:rsidRPr="0079234A">
        <w:rPr>
          <w:rFonts w:ascii="Arial" w:hAnsi="Arial" w:cs="Arial"/>
          <w:bCs/>
          <w:sz w:val="24"/>
          <w:szCs w:val="24"/>
        </w:rPr>
        <w:t xml:space="preserve"> Pilate</w:t>
      </w:r>
      <w:r w:rsidR="00705F85">
        <w:rPr>
          <w:rFonts w:ascii="Arial" w:hAnsi="Arial" w:cs="Arial"/>
          <w:bCs/>
          <w:sz w:val="24"/>
          <w:szCs w:val="24"/>
        </w:rPr>
        <w:t>,</w:t>
      </w:r>
      <w:r w:rsidRPr="0079234A">
        <w:rPr>
          <w:rFonts w:ascii="Arial" w:hAnsi="Arial" w:cs="Arial"/>
          <w:bCs/>
          <w:sz w:val="24"/>
          <w:szCs w:val="24"/>
        </w:rPr>
        <w:t xml:space="preserve"> who thought </w:t>
      </w:r>
      <w:r>
        <w:rPr>
          <w:rFonts w:ascii="Arial" w:hAnsi="Arial" w:cs="Arial"/>
          <w:bCs/>
          <w:sz w:val="24"/>
          <w:szCs w:val="24"/>
        </w:rPr>
        <w:t>that he held all the</w:t>
      </w:r>
      <w:r w:rsidRPr="0079234A">
        <w:rPr>
          <w:rFonts w:ascii="Arial" w:hAnsi="Arial" w:cs="Arial"/>
          <w:bCs/>
          <w:sz w:val="24"/>
          <w:szCs w:val="24"/>
        </w:rPr>
        <w:t xml:space="preserve"> power, realise</w:t>
      </w:r>
      <w:r w:rsidR="00E40ADD">
        <w:rPr>
          <w:rFonts w:ascii="Arial" w:hAnsi="Arial" w:cs="Arial"/>
          <w:bCs/>
          <w:sz w:val="24"/>
          <w:szCs w:val="24"/>
        </w:rPr>
        <w:t>s</w:t>
      </w:r>
      <w:r w:rsidRPr="0079234A">
        <w:rPr>
          <w:rFonts w:ascii="Arial" w:hAnsi="Arial" w:cs="Arial"/>
          <w:bCs/>
          <w:sz w:val="24"/>
          <w:szCs w:val="24"/>
        </w:rPr>
        <w:t xml:space="preserve"> that it is Jesus who stands </w:t>
      </w:r>
      <w:r w:rsidR="00E40ADD">
        <w:rPr>
          <w:rFonts w:ascii="Arial" w:hAnsi="Arial" w:cs="Arial"/>
          <w:bCs/>
          <w:sz w:val="24"/>
          <w:szCs w:val="24"/>
        </w:rPr>
        <w:t xml:space="preserve">powerfully </w:t>
      </w:r>
      <w:r w:rsidRPr="0079234A">
        <w:rPr>
          <w:rFonts w:ascii="Arial" w:hAnsi="Arial" w:cs="Arial"/>
          <w:bCs/>
          <w:sz w:val="24"/>
          <w:szCs w:val="24"/>
        </w:rPr>
        <w:t>silently before him</w:t>
      </w:r>
      <w:r w:rsidR="007B6ED9">
        <w:rPr>
          <w:rFonts w:ascii="Arial" w:hAnsi="Arial" w:cs="Arial"/>
          <w:bCs/>
          <w:sz w:val="24"/>
          <w:szCs w:val="24"/>
        </w:rPr>
        <w:t>.</w:t>
      </w:r>
      <w:r w:rsidRPr="0079234A">
        <w:rPr>
          <w:rFonts w:ascii="Arial" w:hAnsi="Arial" w:cs="Arial"/>
          <w:bCs/>
          <w:sz w:val="24"/>
          <w:szCs w:val="24"/>
        </w:rPr>
        <w:t xml:space="preserve"> </w:t>
      </w:r>
      <w:r w:rsidR="00B079D9" w:rsidRPr="0079234A">
        <w:rPr>
          <w:rFonts w:ascii="Arial" w:hAnsi="Arial" w:cs="Arial"/>
          <w:bCs/>
          <w:sz w:val="24"/>
          <w:szCs w:val="24"/>
        </w:rPr>
        <w:t xml:space="preserve"> </w:t>
      </w:r>
    </w:p>
    <w:p w14:paraId="70C45D2D" w14:textId="383770B3" w:rsidR="00A7741E" w:rsidRPr="0079234A" w:rsidRDefault="00A7741E" w:rsidP="004432F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7F669153" w14:textId="77777777" w:rsidR="007B6ED9" w:rsidRDefault="007B6ED9" w:rsidP="004432F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i/>
          <w:iCs/>
          <w:color w:val="0070C0"/>
          <w:sz w:val="24"/>
          <w:szCs w:val="24"/>
        </w:rPr>
      </w:pPr>
    </w:p>
    <w:p w14:paraId="29D7BA72" w14:textId="77777777" w:rsidR="007B6ED9" w:rsidRDefault="007B6ED9" w:rsidP="004432F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i/>
          <w:iCs/>
          <w:color w:val="0070C0"/>
          <w:sz w:val="24"/>
          <w:szCs w:val="24"/>
        </w:rPr>
      </w:pPr>
    </w:p>
    <w:p w14:paraId="41EB457D" w14:textId="1CE21F4E" w:rsidR="00A7741E" w:rsidRDefault="00A7741E" w:rsidP="004432F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i/>
          <w:iCs/>
          <w:color w:val="0070C0"/>
          <w:sz w:val="24"/>
          <w:szCs w:val="24"/>
        </w:rPr>
      </w:pPr>
      <w:r w:rsidRPr="00B079D9">
        <w:rPr>
          <w:rFonts w:ascii="Arial" w:hAnsi="Arial" w:cs="Arial"/>
          <w:b/>
          <w:i/>
          <w:iCs/>
          <w:color w:val="0070C0"/>
          <w:sz w:val="24"/>
          <w:szCs w:val="24"/>
        </w:rPr>
        <w:lastRenderedPageBreak/>
        <w:t xml:space="preserve">Scene 6 </w:t>
      </w:r>
      <w:r w:rsidR="00C33EAF">
        <w:rPr>
          <w:rFonts w:ascii="Arial" w:hAnsi="Arial" w:cs="Arial"/>
          <w:b/>
          <w:i/>
          <w:iCs/>
          <w:color w:val="0070C0"/>
          <w:sz w:val="24"/>
          <w:szCs w:val="24"/>
        </w:rPr>
        <w:t>…</w:t>
      </w:r>
      <w:r w:rsidRPr="00B079D9">
        <w:rPr>
          <w:rFonts w:ascii="Arial" w:hAnsi="Arial" w:cs="Arial"/>
          <w:b/>
          <w:i/>
          <w:iCs/>
          <w:color w:val="0070C0"/>
          <w:sz w:val="24"/>
          <w:szCs w:val="24"/>
        </w:rPr>
        <w:t>Mark 1</w:t>
      </w:r>
      <w:r w:rsidR="007A1416" w:rsidRPr="00B079D9">
        <w:rPr>
          <w:rFonts w:ascii="Arial" w:hAnsi="Arial" w:cs="Arial"/>
          <w:b/>
          <w:i/>
          <w:iCs/>
          <w:color w:val="0070C0"/>
          <w:sz w:val="24"/>
          <w:szCs w:val="24"/>
        </w:rPr>
        <w:t>5</w:t>
      </w:r>
      <w:r w:rsidRPr="00B079D9">
        <w:rPr>
          <w:rFonts w:ascii="Arial" w:hAnsi="Arial" w:cs="Arial"/>
          <w:b/>
          <w:i/>
          <w:iCs/>
          <w:color w:val="0070C0"/>
          <w:sz w:val="24"/>
          <w:szCs w:val="24"/>
        </w:rPr>
        <w:t xml:space="preserve"> : 34-37 </w:t>
      </w:r>
      <w:r w:rsidR="00B079D9" w:rsidRPr="00B079D9">
        <w:rPr>
          <w:rFonts w:ascii="Arial" w:hAnsi="Arial" w:cs="Arial"/>
          <w:b/>
          <w:i/>
          <w:iCs/>
          <w:color w:val="0070C0"/>
          <w:sz w:val="24"/>
          <w:szCs w:val="24"/>
        </w:rPr>
        <w:t xml:space="preserve">The crucifixion </w:t>
      </w:r>
    </w:p>
    <w:p w14:paraId="786C8F85" w14:textId="4E0ED328" w:rsidR="00E40ADD" w:rsidRPr="007B6ED9" w:rsidRDefault="00EE4956" w:rsidP="004D106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 w:rsidRPr="007B6ED9">
        <w:rPr>
          <w:rFonts w:ascii="Arial" w:hAnsi="Arial" w:cs="Arial"/>
          <w:bCs/>
        </w:rPr>
        <w:t>The final act of Jesus</w:t>
      </w:r>
      <w:r w:rsidR="004432F2" w:rsidRPr="007B6ED9">
        <w:rPr>
          <w:rFonts w:ascii="Arial" w:hAnsi="Arial" w:cs="Arial"/>
          <w:bCs/>
        </w:rPr>
        <w:t>’</w:t>
      </w:r>
      <w:r w:rsidRPr="007B6ED9">
        <w:rPr>
          <w:rFonts w:ascii="Arial" w:hAnsi="Arial" w:cs="Arial"/>
          <w:bCs/>
        </w:rPr>
        <w:t xml:space="preserve"> life</w:t>
      </w:r>
      <w:r w:rsidR="00E40ADD" w:rsidRPr="007B6ED9">
        <w:rPr>
          <w:rFonts w:ascii="Arial" w:hAnsi="Arial" w:cs="Arial"/>
          <w:bCs/>
        </w:rPr>
        <w:t xml:space="preserve"> is one where he gives his life for everyone. The cross stands as a stark reminder of the depth and breadth of God’s Love for us within life and death. To everyone it </w:t>
      </w:r>
      <w:r w:rsidR="00B77A5A" w:rsidRPr="007B6ED9">
        <w:rPr>
          <w:rFonts w:ascii="Arial" w:hAnsi="Arial" w:cs="Arial"/>
          <w:bCs/>
        </w:rPr>
        <w:t>seemed like</w:t>
      </w:r>
      <w:r w:rsidR="00E40ADD" w:rsidRPr="007B6ED9">
        <w:rPr>
          <w:rFonts w:ascii="Arial" w:hAnsi="Arial" w:cs="Arial"/>
          <w:bCs/>
        </w:rPr>
        <w:t xml:space="preserve"> the end</w:t>
      </w:r>
      <w:r w:rsidR="004432F2" w:rsidRPr="007B6ED9">
        <w:rPr>
          <w:rFonts w:ascii="Arial" w:hAnsi="Arial" w:cs="Arial"/>
          <w:bCs/>
        </w:rPr>
        <w:t>;</w:t>
      </w:r>
      <w:r w:rsidR="00E40ADD" w:rsidRPr="007B6ED9">
        <w:rPr>
          <w:rFonts w:ascii="Arial" w:hAnsi="Arial" w:cs="Arial"/>
          <w:bCs/>
        </w:rPr>
        <w:t xml:space="preserve"> but the story has not </w:t>
      </w:r>
      <w:r w:rsidRPr="007B6ED9">
        <w:rPr>
          <w:rFonts w:ascii="Arial" w:hAnsi="Arial" w:cs="Arial"/>
          <w:bCs/>
        </w:rPr>
        <w:t>ended, there is more to come.</w:t>
      </w:r>
      <w:r w:rsidR="00E40ADD" w:rsidRPr="007B6ED9">
        <w:rPr>
          <w:rFonts w:ascii="Arial" w:hAnsi="Arial" w:cs="Arial"/>
          <w:bCs/>
        </w:rPr>
        <w:t xml:space="preserve">   </w:t>
      </w:r>
    </w:p>
    <w:p w14:paraId="07066829" w14:textId="77777777" w:rsidR="00A7741E" w:rsidRPr="00A7741E" w:rsidRDefault="00A7741E" w:rsidP="004D106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i/>
          <w:iCs/>
          <w:sz w:val="24"/>
          <w:szCs w:val="24"/>
        </w:rPr>
      </w:pPr>
    </w:p>
    <w:p w14:paraId="7CCA1C6D" w14:textId="00DE7BB4" w:rsidR="00BB44BA" w:rsidRDefault="00A71286" w:rsidP="004D106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DF6C3B">
        <w:rPr>
          <w:rFonts w:ascii="Arial" w:hAnsi="Arial" w:cs="Arial"/>
          <w:b/>
          <w:sz w:val="24"/>
          <w:szCs w:val="24"/>
        </w:rPr>
        <w:t>Prayers of Intercession</w:t>
      </w:r>
      <w:r w:rsidR="00BB44BA" w:rsidRPr="00DF6C3B">
        <w:rPr>
          <w:rFonts w:ascii="Arial" w:hAnsi="Arial" w:cs="Arial"/>
          <w:b/>
          <w:sz w:val="24"/>
          <w:szCs w:val="24"/>
        </w:rPr>
        <w:t xml:space="preserve"> </w:t>
      </w:r>
    </w:p>
    <w:p w14:paraId="590A7620" w14:textId="723C4709" w:rsidR="008D1889" w:rsidRDefault="00F220AC" w:rsidP="004D106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F220AC">
        <w:rPr>
          <w:rFonts w:ascii="Arial" w:hAnsi="Arial" w:cs="Arial"/>
          <w:bCs/>
          <w:sz w:val="24"/>
          <w:szCs w:val="24"/>
        </w:rPr>
        <w:t xml:space="preserve"> </w:t>
      </w:r>
    </w:p>
    <w:p w14:paraId="0D05B8CE" w14:textId="656AA70B" w:rsidR="00EF3E66" w:rsidRPr="00C33EAF" w:rsidRDefault="00EF3E66" w:rsidP="00EF3E6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 w:rsidRPr="00C33EAF">
        <w:rPr>
          <w:rFonts w:ascii="Arial" w:hAnsi="Arial" w:cs="Arial"/>
          <w:bCs/>
        </w:rPr>
        <w:t xml:space="preserve">We have recalled the six scenes that Jesus will have to travel </w:t>
      </w:r>
      <w:r w:rsidR="00273337">
        <w:rPr>
          <w:rFonts w:ascii="Arial" w:hAnsi="Arial" w:cs="Arial"/>
          <w:bCs/>
        </w:rPr>
        <w:t>through</w:t>
      </w:r>
      <w:r w:rsidRPr="00C33EAF">
        <w:rPr>
          <w:rFonts w:ascii="Arial" w:hAnsi="Arial" w:cs="Arial"/>
          <w:bCs/>
        </w:rPr>
        <w:t xml:space="preserve"> during Holy Week. </w:t>
      </w:r>
    </w:p>
    <w:p w14:paraId="588F0981" w14:textId="422300B2" w:rsidR="00EF3E66" w:rsidRPr="00C33EAF" w:rsidRDefault="00A7741E" w:rsidP="004D106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 w:rsidRPr="00C33EAF">
        <w:rPr>
          <w:rFonts w:ascii="Arial" w:hAnsi="Arial" w:cs="Arial"/>
          <w:bCs/>
        </w:rPr>
        <w:t>Today</w:t>
      </w:r>
      <w:r w:rsidR="00EF3E66" w:rsidRPr="00C33EAF">
        <w:rPr>
          <w:rFonts w:ascii="Arial" w:hAnsi="Arial" w:cs="Arial"/>
          <w:bCs/>
        </w:rPr>
        <w:t>, we</w:t>
      </w:r>
      <w:r w:rsidRPr="00C33EAF">
        <w:rPr>
          <w:rFonts w:ascii="Arial" w:hAnsi="Arial" w:cs="Arial"/>
          <w:bCs/>
        </w:rPr>
        <w:t xml:space="preserve"> light six candles for people who are also journeying through this </w:t>
      </w:r>
      <w:r w:rsidR="00EF3E66" w:rsidRPr="00C33EAF">
        <w:rPr>
          <w:rFonts w:ascii="Arial" w:hAnsi="Arial" w:cs="Arial"/>
          <w:bCs/>
        </w:rPr>
        <w:t>challenging time</w:t>
      </w:r>
      <w:r w:rsidR="002D0E74">
        <w:rPr>
          <w:rFonts w:ascii="Arial" w:hAnsi="Arial" w:cs="Arial"/>
          <w:bCs/>
        </w:rPr>
        <w:t xml:space="preserve">, </w:t>
      </w:r>
      <w:r w:rsidR="00EF3E66" w:rsidRPr="00C33EAF">
        <w:rPr>
          <w:rFonts w:ascii="Arial" w:hAnsi="Arial" w:cs="Arial"/>
          <w:bCs/>
        </w:rPr>
        <w:t xml:space="preserve">and </w:t>
      </w:r>
      <w:r w:rsidRPr="00C33EAF">
        <w:rPr>
          <w:rFonts w:ascii="Arial" w:hAnsi="Arial" w:cs="Arial"/>
          <w:bCs/>
        </w:rPr>
        <w:t xml:space="preserve">William is going to light the candles </w:t>
      </w:r>
      <w:r w:rsidR="00EF3E66" w:rsidRPr="00C33EAF">
        <w:rPr>
          <w:rFonts w:ascii="Arial" w:hAnsi="Arial" w:cs="Arial"/>
          <w:bCs/>
        </w:rPr>
        <w:t>as I say the prayers.</w:t>
      </w:r>
    </w:p>
    <w:p w14:paraId="01629FF1" w14:textId="77777777" w:rsidR="00DF3569" w:rsidRPr="00E40ADD" w:rsidRDefault="00DF3569" w:rsidP="004D106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16"/>
          <w:szCs w:val="16"/>
        </w:rPr>
      </w:pPr>
    </w:p>
    <w:p w14:paraId="174B8BD7" w14:textId="7A769C45" w:rsidR="00EF3E66" w:rsidRPr="00EF3E66" w:rsidRDefault="00EF3E66" w:rsidP="00EF3E66">
      <w:pPr>
        <w:spacing w:after="0" w:line="240" w:lineRule="auto"/>
        <w:contextualSpacing/>
        <w:rPr>
          <w:rFonts w:ascii="Arial" w:hAnsi="Arial" w:cs="Arial"/>
          <w:color w:val="FF0000"/>
        </w:rPr>
      </w:pPr>
      <w:r w:rsidRPr="00EF3E66">
        <w:rPr>
          <w:rFonts w:ascii="Arial" w:hAnsi="Arial" w:cs="Arial"/>
          <w:color w:val="FF0000"/>
        </w:rPr>
        <w:t xml:space="preserve">Scene 1  </w:t>
      </w:r>
      <w:r w:rsidRPr="00C33EAF">
        <w:rPr>
          <w:rFonts w:ascii="Arial" w:hAnsi="Arial" w:cs="Arial"/>
          <w:color w:val="FF0000"/>
        </w:rPr>
        <w:t xml:space="preserve"> </w:t>
      </w:r>
      <w:r w:rsidR="00C33EAF" w:rsidRPr="00C33EAF">
        <w:rPr>
          <w:rFonts w:ascii="Arial" w:hAnsi="Arial" w:cs="Arial"/>
          <w:color w:val="FF0000"/>
        </w:rPr>
        <w:t xml:space="preserve"> The </w:t>
      </w:r>
      <w:r w:rsidR="006179C3">
        <w:rPr>
          <w:rFonts w:ascii="Arial" w:hAnsi="Arial" w:cs="Arial"/>
          <w:color w:val="FF0000"/>
        </w:rPr>
        <w:t>A</w:t>
      </w:r>
      <w:r w:rsidR="00C33EAF" w:rsidRPr="00C33EAF">
        <w:rPr>
          <w:rFonts w:ascii="Arial" w:hAnsi="Arial" w:cs="Arial"/>
          <w:color w:val="FF0000"/>
        </w:rPr>
        <w:t xml:space="preserve">rrival </w:t>
      </w:r>
      <w:r w:rsidRPr="00EF3E66">
        <w:rPr>
          <w:rFonts w:ascii="Arial" w:hAnsi="Arial" w:cs="Arial"/>
          <w:color w:val="FF0000"/>
        </w:rPr>
        <w:t xml:space="preserve"> </w:t>
      </w:r>
    </w:p>
    <w:p w14:paraId="140BE953" w14:textId="03753A83" w:rsidR="00EF3E66" w:rsidRPr="00C33EAF" w:rsidRDefault="00EF3E66" w:rsidP="00EF3E66">
      <w:pPr>
        <w:spacing w:after="0" w:line="240" w:lineRule="auto"/>
        <w:rPr>
          <w:rFonts w:ascii="Arial" w:hAnsi="Arial" w:cs="Arial"/>
          <w:color w:val="FF0000"/>
        </w:rPr>
      </w:pPr>
      <w:r w:rsidRPr="00EF3E66">
        <w:rPr>
          <w:rFonts w:ascii="Arial" w:hAnsi="Arial" w:cs="Arial"/>
          <w:color w:val="FF0000"/>
        </w:rPr>
        <w:t xml:space="preserve">Scene 2    </w:t>
      </w:r>
      <w:r w:rsidR="00C33EAF" w:rsidRPr="00C33EAF">
        <w:rPr>
          <w:rFonts w:ascii="Arial" w:hAnsi="Arial" w:cs="Arial"/>
          <w:color w:val="FF0000"/>
        </w:rPr>
        <w:t xml:space="preserve">The </w:t>
      </w:r>
      <w:r w:rsidR="006179C3">
        <w:rPr>
          <w:rFonts w:ascii="Arial" w:hAnsi="Arial" w:cs="Arial"/>
          <w:color w:val="FF0000"/>
        </w:rPr>
        <w:t>A</w:t>
      </w:r>
      <w:r w:rsidR="00C33EAF" w:rsidRPr="00C33EAF">
        <w:rPr>
          <w:rFonts w:ascii="Arial" w:hAnsi="Arial" w:cs="Arial"/>
          <w:color w:val="FF0000"/>
        </w:rPr>
        <w:t xml:space="preserve">nointing </w:t>
      </w:r>
    </w:p>
    <w:p w14:paraId="37E3AD27" w14:textId="266DAF84" w:rsidR="00EF3E66" w:rsidRPr="00EF3E66" w:rsidRDefault="00EF3E66" w:rsidP="00EF3E66">
      <w:pPr>
        <w:spacing w:after="0" w:line="240" w:lineRule="auto"/>
        <w:rPr>
          <w:rFonts w:ascii="Arial" w:hAnsi="Arial" w:cs="Arial"/>
          <w:color w:val="FF0000"/>
        </w:rPr>
      </w:pPr>
      <w:r w:rsidRPr="00EF3E66">
        <w:rPr>
          <w:rFonts w:ascii="Arial" w:hAnsi="Arial" w:cs="Arial"/>
          <w:color w:val="FF0000"/>
        </w:rPr>
        <w:t xml:space="preserve">Scene 3    </w:t>
      </w:r>
      <w:r w:rsidR="00C33EAF" w:rsidRPr="00C33EAF">
        <w:rPr>
          <w:rFonts w:ascii="Arial" w:hAnsi="Arial" w:cs="Arial"/>
          <w:color w:val="FF0000"/>
        </w:rPr>
        <w:t xml:space="preserve">The </w:t>
      </w:r>
      <w:r w:rsidR="006179C3">
        <w:rPr>
          <w:rFonts w:ascii="Arial" w:hAnsi="Arial" w:cs="Arial"/>
          <w:color w:val="FF0000"/>
        </w:rPr>
        <w:t>L</w:t>
      </w:r>
      <w:r w:rsidR="00C33EAF" w:rsidRPr="00C33EAF">
        <w:rPr>
          <w:rFonts w:ascii="Arial" w:hAnsi="Arial" w:cs="Arial"/>
          <w:color w:val="FF0000"/>
        </w:rPr>
        <w:t xml:space="preserve">ast </w:t>
      </w:r>
      <w:r w:rsidR="006179C3">
        <w:rPr>
          <w:rFonts w:ascii="Arial" w:hAnsi="Arial" w:cs="Arial"/>
          <w:color w:val="FF0000"/>
        </w:rPr>
        <w:t>S</w:t>
      </w:r>
      <w:r w:rsidR="00C33EAF" w:rsidRPr="00C33EAF">
        <w:rPr>
          <w:rFonts w:ascii="Arial" w:hAnsi="Arial" w:cs="Arial"/>
          <w:color w:val="FF0000"/>
        </w:rPr>
        <w:t>upper</w:t>
      </w:r>
      <w:r w:rsidRPr="00EF3E66">
        <w:rPr>
          <w:rFonts w:ascii="Arial" w:hAnsi="Arial" w:cs="Arial"/>
          <w:color w:val="FF0000"/>
        </w:rPr>
        <w:t xml:space="preserve"> </w:t>
      </w:r>
    </w:p>
    <w:p w14:paraId="466016FC" w14:textId="41998E40" w:rsidR="00EF3E66" w:rsidRPr="00EF3E66" w:rsidRDefault="00EF3E66" w:rsidP="00EF3E66">
      <w:pPr>
        <w:spacing w:after="0" w:line="240" w:lineRule="auto"/>
        <w:rPr>
          <w:rFonts w:ascii="Arial" w:hAnsi="Arial" w:cs="Arial"/>
          <w:color w:val="FF0000"/>
        </w:rPr>
      </w:pPr>
      <w:r w:rsidRPr="00EF3E66">
        <w:rPr>
          <w:rFonts w:ascii="Arial" w:hAnsi="Arial" w:cs="Arial"/>
          <w:color w:val="FF0000"/>
        </w:rPr>
        <w:t xml:space="preserve">Scene 4   </w:t>
      </w:r>
      <w:r w:rsidRPr="00C33EAF">
        <w:rPr>
          <w:rFonts w:ascii="Arial" w:hAnsi="Arial" w:cs="Arial"/>
          <w:color w:val="FF0000"/>
        </w:rPr>
        <w:t xml:space="preserve"> </w:t>
      </w:r>
      <w:r w:rsidR="00C33EAF" w:rsidRPr="00C33EAF">
        <w:rPr>
          <w:rFonts w:ascii="Arial" w:hAnsi="Arial" w:cs="Arial"/>
          <w:color w:val="FF0000"/>
        </w:rPr>
        <w:t xml:space="preserve">The </w:t>
      </w:r>
      <w:r w:rsidR="006179C3">
        <w:rPr>
          <w:rFonts w:ascii="Arial" w:hAnsi="Arial" w:cs="Arial"/>
          <w:color w:val="FF0000"/>
        </w:rPr>
        <w:t>B</w:t>
      </w:r>
      <w:r w:rsidR="00C33EAF" w:rsidRPr="00C33EAF">
        <w:rPr>
          <w:rFonts w:ascii="Arial" w:hAnsi="Arial" w:cs="Arial"/>
          <w:color w:val="FF0000"/>
        </w:rPr>
        <w:t>etrayal</w:t>
      </w:r>
      <w:r w:rsidRPr="00EF3E66">
        <w:rPr>
          <w:rFonts w:ascii="Arial" w:hAnsi="Arial" w:cs="Arial"/>
          <w:color w:val="FF0000"/>
        </w:rPr>
        <w:t xml:space="preserve"> </w:t>
      </w:r>
    </w:p>
    <w:p w14:paraId="5A8A2FB0" w14:textId="18D3E9FC" w:rsidR="00EF3E66" w:rsidRPr="00EF3E66" w:rsidRDefault="00EF3E66" w:rsidP="00EF3E66">
      <w:pPr>
        <w:spacing w:after="0" w:line="240" w:lineRule="auto"/>
        <w:rPr>
          <w:rFonts w:ascii="Arial" w:hAnsi="Arial" w:cs="Arial"/>
          <w:color w:val="FF0000"/>
        </w:rPr>
      </w:pPr>
      <w:r w:rsidRPr="00EF3E66">
        <w:rPr>
          <w:rFonts w:ascii="Arial" w:hAnsi="Arial" w:cs="Arial"/>
          <w:color w:val="FF0000"/>
        </w:rPr>
        <w:t xml:space="preserve">Scene 5   </w:t>
      </w:r>
      <w:r w:rsidR="00C33EAF" w:rsidRPr="00C33EAF">
        <w:rPr>
          <w:rFonts w:ascii="Arial" w:hAnsi="Arial" w:cs="Arial"/>
          <w:color w:val="FF0000"/>
        </w:rPr>
        <w:t xml:space="preserve"> The </w:t>
      </w:r>
      <w:r w:rsidR="006179C3">
        <w:rPr>
          <w:rFonts w:ascii="Arial" w:hAnsi="Arial" w:cs="Arial"/>
          <w:color w:val="FF0000"/>
        </w:rPr>
        <w:t>T</w:t>
      </w:r>
      <w:r w:rsidR="00C33EAF" w:rsidRPr="00C33EAF">
        <w:rPr>
          <w:rFonts w:ascii="Arial" w:hAnsi="Arial" w:cs="Arial"/>
          <w:color w:val="FF0000"/>
        </w:rPr>
        <w:t xml:space="preserve">rial </w:t>
      </w:r>
      <w:r w:rsidRPr="00EF3E66">
        <w:rPr>
          <w:rFonts w:ascii="Arial" w:hAnsi="Arial" w:cs="Arial"/>
          <w:color w:val="FF0000"/>
        </w:rPr>
        <w:t xml:space="preserve"> </w:t>
      </w:r>
    </w:p>
    <w:p w14:paraId="011AD178" w14:textId="76B4ADD2" w:rsidR="00EF3E66" w:rsidRDefault="00EF3E66" w:rsidP="007B6ED9">
      <w:pPr>
        <w:spacing w:after="0" w:line="240" w:lineRule="auto"/>
        <w:rPr>
          <w:rFonts w:ascii="Arial" w:hAnsi="Arial" w:cs="Arial"/>
          <w:color w:val="FF0000"/>
        </w:rPr>
      </w:pPr>
      <w:r w:rsidRPr="00EF3E66">
        <w:rPr>
          <w:rFonts w:ascii="Arial" w:hAnsi="Arial" w:cs="Arial"/>
          <w:color w:val="FF0000"/>
        </w:rPr>
        <w:t xml:space="preserve">Scene 6   </w:t>
      </w:r>
      <w:r w:rsidRPr="00C33EAF">
        <w:rPr>
          <w:rFonts w:ascii="Arial" w:hAnsi="Arial" w:cs="Arial"/>
          <w:color w:val="FF0000"/>
        </w:rPr>
        <w:t xml:space="preserve"> </w:t>
      </w:r>
      <w:r w:rsidR="00C33EAF" w:rsidRPr="00C33EAF">
        <w:rPr>
          <w:rFonts w:ascii="Arial" w:hAnsi="Arial" w:cs="Arial"/>
          <w:color w:val="FF0000"/>
        </w:rPr>
        <w:t xml:space="preserve">The </w:t>
      </w:r>
      <w:r w:rsidR="006179C3">
        <w:rPr>
          <w:rFonts w:ascii="Arial" w:hAnsi="Arial" w:cs="Arial"/>
          <w:color w:val="FF0000"/>
        </w:rPr>
        <w:t>C</w:t>
      </w:r>
      <w:r w:rsidR="00C33EAF" w:rsidRPr="00C33EAF">
        <w:rPr>
          <w:rFonts w:ascii="Arial" w:hAnsi="Arial" w:cs="Arial"/>
          <w:color w:val="FF0000"/>
        </w:rPr>
        <w:t xml:space="preserve">rucifixion </w:t>
      </w:r>
    </w:p>
    <w:p w14:paraId="0C7D4967" w14:textId="77777777" w:rsidR="007B6ED9" w:rsidRPr="00EF3E66" w:rsidRDefault="007B6ED9" w:rsidP="007B6ED9">
      <w:pPr>
        <w:spacing w:after="0" w:line="240" w:lineRule="auto"/>
        <w:rPr>
          <w:rFonts w:ascii="Arial" w:hAnsi="Arial" w:cs="Arial"/>
        </w:rPr>
      </w:pPr>
    </w:p>
    <w:p w14:paraId="7CE298C5" w14:textId="42A70D37" w:rsidR="00EF3E66" w:rsidRPr="00EF3E66" w:rsidRDefault="002D0E74" w:rsidP="00EF3E66">
      <w:pPr>
        <w:spacing w:after="0" w:line="259" w:lineRule="auto"/>
      </w:pPr>
      <w:r>
        <w:rPr>
          <w:rFonts w:ascii="Arial" w:hAnsi="Arial" w:cs="Arial"/>
        </w:rPr>
        <w:t>Finally, we</w:t>
      </w:r>
      <w:r w:rsidR="00EF3E66" w:rsidRPr="00EF3E66">
        <w:rPr>
          <w:rFonts w:ascii="Arial" w:hAnsi="Arial" w:cs="Arial"/>
        </w:rPr>
        <w:t xml:space="preserve"> pray for ourselves, people we love and care about</w:t>
      </w:r>
      <w:r>
        <w:rPr>
          <w:rFonts w:ascii="Arial" w:hAnsi="Arial" w:cs="Arial"/>
        </w:rPr>
        <w:t>,</w:t>
      </w:r>
      <w:r w:rsidR="00EF3E66" w:rsidRPr="00EF3E66">
        <w:rPr>
          <w:rFonts w:ascii="Arial" w:hAnsi="Arial" w:cs="Arial"/>
        </w:rPr>
        <w:t xml:space="preserve"> and situations that are beyond our control…… SILENCE ……. Amen</w:t>
      </w:r>
      <w:r w:rsidR="00EF3E66" w:rsidRPr="00EF3E66">
        <w:t xml:space="preserve">  </w:t>
      </w:r>
    </w:p>
    <w:p w14:paraId="7D83B8DB" w14:textId="77777777" w:rsidR="00EF3E66" w:rsidRPr="00E40ADD" w:rsidRDefault="00EF3E66" w:rsidP="000F6771">
      <w:pPr>
        <w:spacing w:after="0" w:line="240" w:lineRule="auto"/>
        <w:rPr>
          <w:rFonts w:ascii="Arial" w:eastAsia="Times New Roman" w:hAnsi="Arial" w:cs="Arial"/>
          <w:b/>
          <w:bCs/>
          <w:i/>
          <w:iCs/>
          <w:sz w:val="16"/>
          <w:szCs w:val="16"/>
        </w:rPr>
      </w:pPr>
    </w:p>
    <w:p w14:paraId="3F9E8CC2" w14:textId="137B3DC3" w:rsidR="00DF3569" w:rsidRPr="00215372" w:rsidRDefault="00DF3569" w:rsidP="000F6771">
      <w:pPr>
        <w:spacing w:after="0" w:line="240" w:lineRule="auto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215372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Keep safe my friends, and it has </w:t>
      </w:r>
      <w:r w:rsidR="001D428A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been </w:t>
      </w:r>
      <w:r w:rsidRPr="00215372">
        <w:rPr>
          <w:rFonts w:ascii="Arial" w:eastAsia="Times New Roman" w:hAnsi="Arial" w:cs="Arial"/>
          <w:b/>
          <w:bCs/>
          <w:i/>
          <w:iCs/>
          <w:sz w:val="24"/>
          <w:szCs w:val="24"/>
        </w:rPr>
        <w:t>good to sh</w:t>
      </w:r>
      <w:r w:rsidR="00180AA8" w:rsidRPr="00215372">
        <w:rPr>
          <w:rFonts w:ascii="Arial" w:eastAsia="Times New Roman" w:hAnsi="Arial" w:cs="Arial"/>
          <w:b/>
          <w:bCs/>
          <w:i/>
          <w:iCs/>
          <w:sz w:val="24"/>
          <w:szCs w:val="24"/>
        </w:rPr>
        <w:t>a</w:t>
      </w:r>
      <w:r w:rsidRPr="00215372">
        <w:rPr>
          <w:rFonts w:ascii="Arial" w:eastAsia="Times New Roman" w:hAnsi="Arial" w:cs="Arial"/>
          <w:b/>
          <w:bCs/>
          <w:i/>
          <w:iCs/>
          <w:sz w:val="24"/>
          <w:szCs w:val="24"/>
        </w:rPr>
        <w:t>re worship with you this morning</w:t>
      </w:r>
      <w:r w:rsidR="00C05CBC">
        <w:rPr>
          <w:rFonts w:ascii="Arial" w:eastAsia="Times New Roman" w:hAnsi="Arial" w:cs="Arial"/>
          <w:b/>
          <w:bCs/>
          <w:i/>
          <w:iCs/>
          <w:sz w:val="24"/>
          <w:szCs w:val="24"/>
        </w:rPr>
        <w:t>.</w:t>
      </w:r>
      <w:r w:rsidRPr="00215372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 </w:t>
      </w:r>
    </w:p>
    <w:p w14:paraId="408ACEC3" w14:textId="77777777" w:rsidR="00DF3569" w:rsidRDefault="00DF3569" w:rsidP="000F6771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282ADD71" w14:textId="1874D291" w:rsidR="004D69AB" w:rsidRDefault="00C3377D" w:rsidP="000F6771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C3377D">
        <w:rPr>
          <w:rFonts w:ascii="Arial" w:eastAsia="Times New Roman" w:hAnsi="Arial" w:cs="Arial"/>
          <w:b/>
          <w:bCs/>
          <w:sz w:val="24"/>
          <w:szCs w:val="24"/>
        </w:rPr>
        <w:t xml:space="preserve">Closing prayer </w:t>
      </w:r>
      <w:r w:rsidR="00E40ADD">
        <w:rPr>
          <w:rFonts w:ascii="Arial" w:eastAsia="Times New Roman" w:hAnsi="Arial" w:cs="Arial"/>
          <w:b/>
          <w:bCs/>
          <w:sz w:val="24"/>
          <w:szCs w:val="24"/>
        </w:rPr>
        <w:t xml:space="preserve">and blessing </w:t>
      </w:r>
    </w:p>
    <w:p w14:paraId="2B4CC227" w14:textId="2DF0361C" w:rsidR="00A7741E" w:rsidRPr="00A7741E" w:rsidRDefault="00A7741E" w:rsidP="00A7741E">
      <w:pPr>
        <w:spacing w:after="0" w:line="259" w:lineRule="auto"/>
        <w:rPr>
          <w:rFonts w:ascii="Arial" w:hAnsi="Arial" w:cs="Arial"/>
        </w:rPr>
      </w:pPr>
      <w:r w:rsidRPr="00A7741E">
        <w:rPr>
          <w:rFonts w:ascii="Arial" w:hAnsi="Arial" w:cs="Arial"/>
        </w:rPr>
        <w:t xml:space="preserve">God who is </w:t>
      </w:r>
      <w:r w:rsidR="0020434D">
        <w:rPr>
          <w:rFonts w:ascii="Arial" w:hAnsi="Arial" w:cs="Arial"/>
        </w:rPr>
        <w:t>within and beyond</w:t>
      </w:r>
      <w:bookmarkStart w:id="0" w:name="_GoBack"/>
      <w:bookmarkEnd w:id="0"/>
      <w:r w:rsidRPr="00A7741E">
        <w:rPr>
          <w:rFonts w:ascii="Arial" w:hAnsi="Arial" w:cs="Arial"/>
        </w:rPr>
        <w:t xml:space="preserve"> time and space</w:t>
      </w:r>
      <w:r w:rsidR="007B6ED9">
        <w:rPr>
          <w:rFonts w:ascii="Arial" w:hAnsi="Arial" w:cs="Arial"/>
        </w:rPr>
        <w:t>,</w:t>
      </w:r>
      <w:r w:rsidRPr="00A7741E">
        <w:rPr>
          <w:rFonts w:ascii="Arial" w:hAnsi="Arial" w:cs="Arial"/>
        </w:rPr>
        <w:t xml:space="preserve"> </w:t>
      </w:r>
    </w:p>
    <w:p w14:paraId="3AC12185" w14:textId="77777777" w:rsidR="00A7741E" w:rsidRPr="00A7741E" w:rsidRDefault="00A7741E" w:rsidP="00A7741E">
      <w:pPr>
        <w:spacing w:after="0" w:line="259" w:lineRule="auto"/>
        <w:rPr>
          <w:rFonts w:ascii="Arial" w:hAnsi="Arial" w:cs="Arial"/>
        </w:rPr>
      </w:pPr>
      <w:r w:rsidRPr="00A7741E">
        <w:rPr>
          <w:rFonts w:ascii="Arial" w:hAnsi="Arial" w:cs="Arial"/>
        </w:rPr>
        <w:t>Guide our hearts and minds this Holy week to reveal Jesus’ Passion for you and your people.</w:t>
      </w:r>
    </w:p>
    <w:p w14:paraId="5413BBC5" w14:textId="77777777" w:rsidR="00B079D9" w:rsidRPr="00C33EAF" w:rsidRDefault="00B079D9" w:rsidP="00A7741E">
      <w:pPr>
        <w:spacing w:after="0" w:line="259" w:lineRule="auto"/>
        <w:rPr>
          <w:rFonts w:ascii="Arial" w:hAnsi="Arial" w:cs="Arial"/>
        </w:rPr>
      </w:pPr>
    </w:p>
    <w:p w14:paraId="25F9ABC1" w14:textId="66B3C27B" w:rsidR="00A7741E" w:rsidRPr="00A7741E" w:rsidRDefault="00A7741E" w:rsidP="00A7741E">
      <w:pPr>
        <w:spacing w:after="0" w:line="259" w:lineRule="auto"/>
        <w:rPr>
          <w:rFonts w:ascii="Arial" w:hAnsi="Arial" w:cs="Arial"/>
        </w:rPr>
      </w:pPr>
      <w:r w:rsidRPr="00A7741E">
        <w:rPr>
          <w:rFonts w:ascii="Arial" w:hAnsi="Arial" w:cs="Arial"/>
        </w:rPr>
        <w:t>Jesus who is the Christ, the Alpha and Omega</w:t>
      </w:r>
      <w:r w:rsidR="007B6ED9">
        <w:rPr>
          <w:rFonts w:ascii="Arial" w:hAnsi="Arial" w:cs="Arial"/>
        </w:rPr>
        <w:t>,</w:t>
      </w:r>
    </w:p>
    <w:p w14:paraId="763ECB40" w14:textId="77777777" w:rsidR="00A7741E" w:rsidRPr="00A7741E" w:rsidRDefault="00A7741E" w:rsidP="00A7741E">
      <w:pPr>
        <w:spacing w:after="0" w:line="259" w:lineRule="auto"/>
        <w:rPr>
          <w:rFonts w:ascii="Arial" w:hAnsi="Arial" w:cs="Arial"/>
        </w:rPr>
      </w:pPr>
      <w:r w:rsidRPr="00A7741E">
        <w:rPr>
          <w:rFonts w:ascii="Arial" w:hAnsi="Arial" w:cs="Arial"/>
        </w:rPr>
        <w:t>Lead us to the foot of cross</w:t>
      </w:r>
    </w:p>
    <w:p w14:paraId="620842AB" w14:textId="77777777" w:rsidR="00A7741E" w:rsidRPr="00A7741E" w:rsidRDefault="00A7741E" w:rsidP="00A7741E">
      <w:pPr>
        <w:spacing w:after="0" w:line="259" w:lineRule="auto"/>
        <w:rPr>
          <w:rFonts w:ascii="Arial" w:hAnsi="Arial" w:cs="Arial"/>
        </w:rPr>
      </w:pPr>
      <w:r w:rsidRPr="00A7741E">
        <w:rPr>
          <w:rFonts w:ascii="Arial" w:hAnsi="Arial" w:cs="Arial"/>
        </w:rPr>
        <w:t xml:space="preserve">Where we shall see you face to face </w:t>
      </w:r>
    </w:p>
    <w:p w14:paraId="50B8DB4A" w14:textId="77777777" w:rsidR="0079234A" w:rsidRDefault="0079234A" w:rsidP="00A7741E">
      <w:pPr>
        <w:spacing w:after="0" w:line="259" w:lineRule="auto"/>
        <w:rPr>
          <w:rFonts w:ascii="Arial" w:hAnsi="Arial" w:cs="Arial"/>
        </w:rPr>
      </w:pPr>
    </w:p>
    <w:p w14:paraId="0225BEB1" w14:textId="1938D70E" w:rsidR="00A7741E" w:rsidRPr="00A7741E" w:rsidRDefault="00A7741E" w:rsidP="00A7741E">
      <w:pPr>
        <w:spacing w:after="0" w:line="259" w:lineRule="auto"/>
        <w:rPr>
          <w:rFonts w:ascii="Arial" w:hAnsi="Arial" w:cs="Arial"/>
        </w:rPr>
      </w:pPr>
      <w:r w:rsidRPr="00A7741E">
        <w:rPr>
          <w:rFonts w:ascii="Arial" w:hAnsi="Arial" w:cs="Arial"/>
        </w:rPr>
        <w:t>Spirit, the indwelling presence who never leaves us</w:t>
      </w:r>
      <w:r w:rsidR="007B6ED9">
        <w:rPr>
          <w:rFonts w:ascii="Arial" w:hAnsi="Arial" w:cs="Arial"/>
        </w:rPr>
        <w:t>,</w:t>
      </w:r>
      <w:r w:rsidRPr="00A7741E">
        <w:rPr>
          <w:rFonts w:ascii="Arial" w:hAnsi="Arial" w:cs="Arial"/>
        </w:rPr>
        <w:t xml:space="preserve"> </w:t>
      </w:r>
    </w:p>
    <w:p w14:paraId="7D11405F" w14:textId="349EFCEB" w:rsidR="00A7741E" w:rsidRPr="00A7741E" w:rsidRDefault="00A7741E" w:rsidP="00A7741E">
      <w:pPr>
        <w:spacing w:after="0" w:line="259" w:lineRule="auto"/>
        <w:rPr>
          <w:rFonts w:ascii="Arial" w:hAnsi="Arial" w:cs="Arial"/>
        </w:rPr>
      </w:pPr>
      <w:r w:rsidRPr="00A7741E">
        <w:rPr>
          <w:rFonts w:ascii="Arial" w:hAnsi="Arial" w:cs="Arial"/>
        </w:rPr>
        <w:t>Encourage us to see the bigger picture of the One God</w:t>
      </w:r>
      <w:r w:rsidR="007B6ED9">
        <w:rPr>
          <w:rFonts w:ascii="Arial" w:hAnsi="Arial" w:cs="Arial"/>
        </w:rPr>
        <w:t>,</w:t>
      </w:r>
      <w:r w:rsidRPr="00A7741E">
        <w:rPr>
          <w:rFonts w:ascii="Arial" w:hAnsi="Arial" w:cs="Arial"/>
        </w:rPr>
        <w:t xml:space="preserve"> </w:t>
      </w:r>
    </w:p>
    <w:p w14:paraId="19DF85EF" w14:textId="77777777" w:rsidR="00A7741E" w:rsidRPr="00A7741E" w:rsidRDefault="00A7741E" w:rsidP="00A7741E">
      <w:pPr>
        <w:spacing w:after="0" w:line="259" w:lineRule="auto"/>
        <w:rPr>
          <w:rFonts w:ascii="Arial" w:hAnsi="Arial" w:cs="Arial"/>
        </w:rPr>
      </w:pPr>
      <w:r w:rsidRPr="00A7741E">
        <w:rPr>
          <w:rFonts w:ascii="Arial" w:hAnsi="Arial" w:cs="Arial"/>
        </w:rPr>
        <w:t xml:space="preserve">the God who hears, </w:t>
      </w:r>
    </w:p>
    <w:p w14:paraId="2F21F153" w14:textId="52598C20" w:rsidR="00A7741E" w:rsidRPr="00A7741E" w:rsidRDefault="00A7741E" w:rsidP="00A7741E">
      <w:pPr>
        <w:spacing w:after="0" w:line="259" w:lineRule="auto"/>
        <w:rPr>
          <w:rFonts w:ascii="Arial" w:hAnsi="Arial" w:cs="Arial"/>
        </w:rPr>
      </w:pPr>
      <w:r w:rsidRPr="00A7741E">
        <w:rPr>
          <w:rFonts w:ascii="Arial" w:hAnsi="Arial" w:cs="Arial"/>
        </w:rPr>
        <w:t>the Christ who heals</w:t>
      </w:r>
      <w:r w:rsidR="007B6ED9">
        <w:rPr>
          <w:rFonts w:ascii="Arial" w:hAnsi="Arial" w:cs="Arial"/>
        </w:rPr>
        <w:t>,</w:t>
      </w:r>
      <w:r w:rsidRPr="00A7741E">
        <w:rPr>
          <w:rFonts w:ascii="Arial" w:hAnsi="Arial" w:cs="Arial"/>
        </w:rPr>
        <w:t xml:space="preserve"> and </w:t>
      </w:r>
    </w:p>
    <w:p w14:paraId="6C6EB9F0" w14:textId="5418695A" w:rsidR="00A7741E" w:rsidRPr="00A7741E" w:rsidRDefault="00A7741E" w:rsidP="00A7741E">
      <w:pPr>
        <w:spacing w:after="0" w:line="259" w:lineRule="auto"/>
        <w:rPr>
          <w:rFonts w:ascii="Arial" w:hAnsi="Arial" w:cs="Arial"/>
        </w:rPr>
      </w:pPr>
      <w:r w:rsidRPr="00A7741E">
        <w:rPr>
          <w:rFonts w:ascii="Arial" w:hAnsi="Arial" w:cs="Arial"/>
        </w:rPr>
        <w:t>the Spirit who comforts.</w:t>
      </w:r>
      <w:r w:rsidR="00C33EAF">
        <w:rPr>
          <w:rFonts w:ascii="Arial" w:hAnsi="Arial" w:cs="Arial"/>
        </w:rPr>
        <w:t xml:space="preserve"> </w:t>
      </w:r>
      <w:r w:rsidR="007B6ED9">
        <w:rPr>
          <w:rFonts w:ascii="Arial" w:hAnsi="Arial" w:cs="Arial"/>
        </w:rPr>
        <w:t xml:space="preserve"> </w:t>
      </w:r>
      <w:r w:rsidRPr="00A7741E">
        <w:rPr>
          <w:rFonts w:ascii="Arial" w:hAnsi="Arial" w:cs="Arial"/>
        </w:rPr>
        <w:t xml:space="preserve">Amen </w:t>
      </w:r>
    </w:p>
    <w:p w14:paraId="23AC43B2" w14:textId="77777777" w:rsidR="00AA7605" w:rsidRDefault="00C3377D" w:rsidP="00A71286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1" w:color="auto"/>
        </w:pBdr>
        <w:shd w:val="clear" w:color="auto" w:fill="F2F2F2" w:themeFill="background1" w:themeFillShade="F2"/>
        <w:spacing w:before="240" w:after="60" w:line="240" w:lineRule="auto"/>
        <w:ind w:left="852" w:hanging="426"/>
        <w:jc w:val="center"/>
        <w:outlineLvl w:val="6"/>
        <w:rPr>
          <w:rFonts w:ascii="Arial" w:eastAsia="Times New Roman" w:hAnsi="Arial" w:cs="Arial"/>
          <w:b/>
          <w:color w:val="0070C0"/>
          <w:sz w:val="40"/>
          <w:szCs w:val="40"/>
        </w:rPr>
      </w:pPr>
      <w:r>
        <w:rPr>
          <w:rFonts w:ascii="Arial" w:eastAsia="Times New Roman" w:hAnsi="Arial" w:cs="Arial"/>
          <w:b/>
          <w:color w:val="0070C0"/>
          <w:sz w:val="40"/>
          <w:szCs w:val="40"/>
        </w:rPr>
        <w:t xml:space="preserve">Fleet and Beacon Hill </w:t>
      </w:r>
    </w:p>
    <w:p w14:paraId="22ADD2CA" w14:textId="30293445" w:rsidR="003646F8" w:rsidRPr="003646F8" w:rsidRDefault="00A71286" w:rsidP="00A71286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1" w:color="auto"/>
        </w:pBdr>
        <w:shd w:val="clear" w:color="auto" w:fill="F2F2F2" w:themeFill="background1" w:themeFillShade="F2"/>
        <w:spacing w:before="240" w:after="60" w:line="240" w:lineRule="auto"/>
        <w:ind w:left="852" w:hanging="426"/>
        <w:jc w:val="center"/>
        <w:outlineLvl w:val="6"/>
        <w:rPr>
          <w:rFonts w:ascii="Castellar" w:eastAsia="Times New Roman" w:hAnsi="Castellar" w:cs="Arial"/>
          <w:color w:val="0070C0"/>
          <w:sz w:val="16"/>
          <w:szCs w:val="16"/>
        </w:rPr>
      </w:pPr>
      <w:r>
        <w:rPr>
          <w:rFonts w:ascii="Arial" w:eastAsia="Times New Roman" w:hAnsi="Arial" w:cs="Arial"/>
          <w:b/>
          <w:color w:val="0070C0"/>
          <w:sz w:val="40"/>
          <w:szCs w:val="40"/>
        </w:rPr>
        <w:t xml:space="preserve"> United Reformed Church</w:t>
      </w:r>
      <w:r w:rsidR="00370A0A">
        <w:rPr>
          <w:rFonts w:ascii="Arial" w:eastAsia="Times New Roman" w:hAnsi="Arial" w:cs="Arial"/>
          <w:b/>
          <w:color w:val="0070C0"/>
          <w:sz w:val="40"/>
          <w:szCs w:val="40"/>
        </w:rPr>
        <w:t>es</w:t>
      </w:r>
      <w:r>
        <w:rPr>
          <w:rFonts w:ascii="Castellar" w:eastAsia="Times New Roman" w:hAnsi="Castellar" w:cs="Arial"/>
          <w:color w:val="0070C0"/>
          <w:sz w:val="16"/>
          <w:szCs w:val="16"/>
        </w:rPr>
        <w:t xml:space="preserve"> </w:t>
      </w:r>
    </w:p>
    <w:p w14:paraId="017C6208" w14:textId="5F3797D6" w:rsidR="006A1BF5" w:rsidRDefault="009D3011" w:rsidP="000B71F8">
      <w:pPr>
        <w:spacing w:after="0" w:line="240" w:lineRule="auto"/>
        <w:jc w:val="center"/>
        <w:rPr>
          <w:rFonts w:ascii="Arial" w:eastAsia="Times New Roman" w:hAnsi="Arial" w:cs="Arial"/>
          <w:sz w:val="32"/>
          <w:szCs w:val="32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51BE3AAA" wp14:editId="56F1822E">
            <wp:simplePos x="0" y="0"/>
            <wp:positionH relativeFrom="column">
              <wp:posOffset>1798320</wp:posOffset>
            </wp:positionH>
            <wp:positionV relativeFrom="paragraph">
              <wp:posOffset>158750</wp:posOffset>
            </wp:positionV>
            <wp:extent cx="1183640" cy="1609725"/>
            <wp:effectExtent l="0" t="0" r="0" b="9525"/>
            <wp:wrapThrough wrapText="bothSides">
              <wp:wrapPolygon edited="0">
                <wp:start x="0" y="0"/>
                <wp:lineTo x="0" y="21472"/>
                <wp:lineTo x="21206" y="21472"/>
                <wp:lineTo x="21206" y="0"/>
                <wp:lineTo x="0" y="0"/>
              </wp:wrapPolygon>
            </wp:wrapThrough>
            <wp:docPr id="2" name="Picture 2" descr="https://www.rootsontheweb.com/media/17165/tree_of_sorrow.jpg?width=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rootsontheweb.com/media/17165/tree_of_sorrow.jpg?width=27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64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C98DCC" w14:textId="15B95B88" w:rsidR="00EF1DA1" w:rsidRDefault="00EF1DA1" w:rsidP="000B71F8">
      <w:pPr>
        <w:spacing w:after="0" w:line="240" w:lineRule="auto"/>
        <w:jc w:val="center"/>
        <w:rPr>
          <w:rFonts w:ascii="Arial" w:eastAsia="Times New Roman" w:hAnsi="Arial" w:cs="Arial"/>
          <w:sz w:val="32"/>
          <w:szCs w:val="32"/>
        </w:rPr>
      </w:pPr>
    </w:p>
    <w:p w14:paraId="1E518A21" w14:textId="422E891F" w:rsidR="00EF1DA1" w:rsidRDefault="00EF1DA1" w:rsidP="000B71F8">
      <w:pPr>
        <w:spacing w:after="0" w:line="240" w:lineRule="auto"/>
        <w:jc w:val="center"/>
        <w:rPr>
          <w:rFonts w:ascii="Arial" w:eastAsia="Times New Roman" w:hAnsi="Arial" w:cs="Arial"/>
          <w:sz w:val="32"/>
          <w:szCs w:val="32"/>
        </w:rPr>
      </w:pPr>
    </w:p>
    <w:p w14:paraId="392CC9C0" w14:textId="18CBD859" w:rsidR="00EF1DA1" w:rsidRDefault="00EF1DA1" w:rsidP="000B71F8">
      <w:pPr>
        <w:spacing w:after="0" w:line="240" w:lineRule="auto"/>
        <w:jc w:val="center"/>
        <w:rPr>
          <w:rFonts w:ascii="Arial" w:eastAsia="Times New Roman" w:hAnsi="Arial" w:cs="Arial"/>
          <w:sz w:val="32"/>
          <w:szCs w:val="32"/>
        </w:rPr>
      </w:pPr>
    </w:p>
    <w:p w14:paraId="06449DF6" w14:textId="77777777" w:rsidR="00EF1DA1" w:rsidRDefault="00EF1DA1" w:rsidP="000B71F8">
      <w:pPr>
        <w:spacing w:after="0" w:line="240" w:lineRule="auto"/>
        <w:jc w:val="center"/>
        <w:rPr>
          <w:rFonts w:ascii="Arial" w:eastAsia="Times New Roman" w:hAnsi="Arial" w:cs="Arial"/>
          <w:sz w:val="32"/>
          <w:szCs w:val="32"/>
        </w:rPr>
      </w:pPr>
    </w:p>
    <w:p w14:paraId="116CA203" w14:textId="77777777" w:rsidR="007D4DB1" w:rsidRDefault="007D4DB1" w:rsidP="000B71F8">
      <w:pPr>
        <w:spacing w:after="0" w:line="240" w:lineRule="auto"/>
        <w:jc w:val="center"/>
        <w:rPr>
          <w:rFonts w:ascii="Arial" w:eastAsia="Times New Roman" w:hAnsi="Arial" w:cs="Arial"/>
          <w:color w:val="FF0000"/>
          <w:sz w:val="32"/>
          <w:szCs w:val="32"/>
        </w:rPr>
      </w:pPr>
    </w:p>
    <w:p w14:paraId="0F90170C" w14:textId="77777777" w:rsidR="007D4DB1" w:rsidRDefault="007D4DB1" w:rsidP="000B71F8">
      <w:pPr>
        <w:spacing w:after="0" w:line="240" w:lineRule="auto"/>
        <w:jc w:val="center"/>
        <w:rPr>
          <w:rFonts w:ascii="Arial" w:eastAsia="Times New Roman" w:hAnsi="Arial" w:cs="Arial"/>
          <w:color w:val="FF0000"/>
          <w:sz w:val="32"/>
          <w:szCs w:val="32"/>
        </w:rPr>
      </w:pPr>
    </w:p>
    <w:p w14:paraId="25D0E58D" w14:textId="77777777" w:rsidR="007D4DB1" w:rsidRDefault="007D4DB1" w:rsidP="000B71F8">
      <w:pPr>
        <w:spacing w:after="0" w:line="240" w:lineRule="auto"/>
        <w:jc w:val="center"/>
        <w:rPr>
          <w:rFonts w:ascii="Arial" w:eastAsia="Times New Roman" w:hAnsi="Arial" w:cs="Arial"/>
          <w:color w:val="FF0000"/>
          <w:sz w:val="32"/>
          <w:szCs w:val="32"/>
        </w:rPr>
      </w:pPr>
    </w:p>
    <w:p w14:paraId="5A0322EB" w14:textId="77777777" w:rsidR="007D4DB1" w:rsidRDefault="007D4DB1" w:rsidP="000B71F8">
      <w:pPr>
        <w:spacing w:after="0" w:line="240" w:lineRule="auto"/>
        <w:jc w:val="center"/>
        <w:rPr>
          <w:rFonts w:ascii="Arial" w:eastAsia="Times New Roman" w:hAnsi="Arial" w:cs="Arial"/>
          <w:color w:val="FF0000"/>
          <w:sz w:val="32"/>
          <w:szCs w:val="32"/>
        </w:rPr>
      </w:pPr>
    </w:p>
    <w:p w14:paraId="455F8343" w14:textId="77777777" w:rsidR="002D4E6A" w:rsidRPr="007D4DB1" w:rsidRDefault="008D1889" w:rsidP="000B71F8">
      <w:pPr>
        <w:spacing w:after="0" w:line="240" w:lineRule="auto"/>
        <w:jc w:val="center"/>
        <w:rPr>
          <w:rFonts w:ascii="Arial" w:eastAsia="Times New Roman" w:hAnsi="Arial" w:cs="Arial"/>
          <w:color w:val="FF0000"/>
          <w:sz w:val="28"/>
          <w:szCs w:val="28"/>
        </w:rPr>
      </w:pPr>
      <w:r w:rsidRPr="007D4DB1">
        <w:rPr>
          <w:rFonts w:ascii="Arial" w:eastAsia="Times New Roman" w:hAnsi="Arial" w:cs="Arial"/>
          <w:color w:val="FF0000"/>
          <w:sz w:val="28"/>
          <w:szCs w:val="28"/>
        </w:rPr>
        <w:t xml:space="preserve">Video </w:t>
      </w:r>
      <w:r w:rsidR="002D4E6A" w:rsidRPr="007D4DB1">
        <w:rPr>
          <w:rFonts w:ascii="Arial" w:eastAsia="Times New Roman" w:hAnsi="Arial" w:cs="Arial"/>
          <w:color w:val="FF0000"/>
          <w:sz w:val="28"/>
          <w:szCs w:val="28"/>
        </w:rPr>
        <w:t>Worship 10.00</w:t>
      </w:r>
      <w:r w:rsidR="0013781F">
        <w:rPr>
          <w:rFonts w:ascii="Arial" w:eastAsia="Times New Roman" w:hAnsi="Arial" w:cs="Arial"/>
          <w:color w:val="FF0000"/>
          <w:sz w:val="28"/>
          <w:szCs w:val="28"/>
        </w:rPr>
        <w:t xml:space="preserve"> </w:t>
      </w:r>
      <w:r w:rsidR="002D4E6A" w:rsidRPr="007D4DB1">
        <w:rPr>
          <w:rFonts w:ascii="Arial" w:eastAsia="Times New Roman" w:hAnsi="Arial" w:cs="Arial"/>
          <w:color w:val="FF0000"/>
          <w:sz w:val="28"/>
          <w:szCs w:val="28"/>
        </w:rPr>
        <w:t xml:space="preserve">am  </w:t>
      </w:r>
    </w:p>
    <w:p w14:paraId="7C3B7EC6" w14:textId="1130D5D6" w:rsidR="002D4E6A" w:rsidRPr="007D4DB1" w:rsidRDefault="002D4E6A" w:rsidP="000B71F8">
      <w:pPr>
        <w:spacing w:after="0" w:line="240" w:lineRule="auto"/>
        <w:jc w:val="center"/>
        <w:rPr>
          <w:rFonts w:ascii="Arial" w:eastAsia="Times New Roman" w:hAnsi="Arial" w:cs="Arial"/>
          <w:color w:val="FF0000"/>
          <w:sz w:val="28"/>
          <w:szCs w:val="28"/>
        </w:rPr>
      </w:pPr>
      <w:r w:rsidRPr="007D4DB1">
        <w:rPr>
          <w:rFonts w:ascii="Arial" w:eastAsia="Times New Roman" w:hAnsi="Arial" w:cs="Arial"/>
          <w:color w:val="FF0000"/>
          <w:sz w:val="28"/>
          <w:szCs w:val="28"/>
        </w:rPr>
        <w:t xml:space="preserve">Sunday </w:t>
      </w:r>
      <w:r w:rsidR="006B4535">
        <w:rPr>
          <w:rFonts w:ascii="Arial" w:eastAsia="Times New Roman" w:hAnsi="Arial" w:cs="Arial"/>
          <w:color w:val="FF0000"/>
          <w:sz w:val="28"/>
          <w:szCs w:val="28"/>
        </w:rPr>
        <w:t>5</w:t>
      </w:r>
      <w:r w:rsidR="006B4535" w:rsidRPr="006B4535">
        <w:rPr>
          <w:rFonts w:ascii="Arial" w:eastAsia="Times New Roman" w:hAnsi="Arial" w:cs="Arial"/>
          <w:color w:val="FF0000"/>
          <w:sz w:val="28"/>
          <w:szCs w:val="28"/>
          <w:vertAlign w:val="superscript"/>
        </w:rPr>
        <w:t>th</w:t>
      </w:r>
      <w:r w:rsidR="006B4535">
        <w:rPr>
          <w:rFonts w:ascii="Arial" w:eastAsia="Times New Roman" w:hAnsi="Arial" w:cs="Arial"/>
          <w:color w:val="FF0000"/>
          <w:sz w:val="28"/>
          <w:szCs w:val="28"/>
        </w:rPr>
        <w:t xml:space="preserve"> April </w:t>
      </w:r>
      <w:r w:rsidR="006B5F0D">
        <w:rPr>
          <w:rFonts w:ascii="Arial" w:eastAsia="Times New Roman" w:hAnsi="Arial" w:cs="Arial"/>
          <w:color w:val="FF0000"/>
          <w:sz w:val="28"/>
          <w:szCs w:val="28"/>
        </w:rPr>
        <w:t>– Palm Sunday</w:t>
      </w:r>
    </w:p>
    <w:p w14:paraId="117B5F2E" w14:textId="1D3F6B41" w:rsidR="007830B8" w:rsidRDefault="00B3624C" w:rsidP="00425EA7">
      <w:pPr>
        <w:spacing w:after="0" w:line="240" w:lineRule="auto"/>
        <w:jc w:val="center"/>
        <w:rPr>
          <w:rFonts w:ascii="Arial" w:eastAsia="Times New Roman" w:hAnsi="Arial" w:cs="Arial"/>
          <w:color w:val="FF0000"/>
          <w:sz w:val="28"/>
          <w:szCs w:val="28"/>
        </w:rPr>
      </w:pPr>
      <w:r w:rsidRPr="007D4DB1">
        <w:rPr>
          <w:rFonts w:ascii="Arial" w:eastAsia="Times New Roman" w:hAnsi="Arial" w:cs="Arial"/>
          <w:color w:val="FF0000"/>
          <w:sz w:val="28"/>
          <w:szCs w:val="28"/>
        </w:rPr>
        <w:t xml:space="preserve">  </w:t>
      </w:r>
      <w:r w:rsidR="002D4E6A" w:rsidRPr="007D4DB1">
        <w:rPr>
          <w:rFonts w:ascii="Arial" w:eastAsia="Times New Roman" w:hAnsi="Arial" w:cs="Arial"/>
          <w:color w:val="FF0000"/>
          <w:sz w:val="28"/>
          <w:szCs w:val="28"/>
        </w:rPr>
        <w:t>Conducted by Revd Ruth Dillon</w:t>
      </w:r>
    </w:p>
    <w:p w14:paraId="1C8DE742" w14:textId="77777777" w:rsidR="009D3011" w:rsidRDefault="009D3011" w:rsidP="006B4535">
      <w:pPr>
        <w:spacing w:after="0" w:line="240" w:lineRule="auto"/>
        <w:rPr>
          <w:rFonts w:ascii="Arial" w:eastAsia="Times New Roman" w:hAnsi="Arial" w:cs="Arial"/>
        </w:rPr>
      </w:pPr>
    </w:p>
    <w:p w14:paraId="5BAF42A3" w14:textId="65FD588B" w:rsidR="009D3011" w:rsidRDefault="006B4535" w:rsidP="006B4535">
      <w:pPr>
        <w:spacing w:after="0" w:line="240" w:lineRule="auto"/>
        <w:rPr>
          <w:rFonts w:ascii="Arial" w:hAnsi="Arial" w:cs="Arial"/>
          <w:color w:val="4E4D4D"/>
          <w:shd w:val="clear" w:color="auto" w:fill="FFFFFF"/>
        </w:rPr>
      </w:pPr>
      <w:r w:rsidRPr="00C33EAF">
        <w:rPr>
          <w:rFonts w:ascii="Arial" w:eastAsia="Times New Roman" w:hAnsi="Arial" w:cs="Arial"/>
        </w:rPr>
        <w:t xml:space="preserve">The Passion </w:t>
      </w:r>
      <w:r w:rsidR="009D3011" w:rsidRPr="00C33EAF">
        <w:rPr>
          <w:rFonts w:ascii="Arial" w:eastAsia="Times New Roman" w:hAnsi="Arial" w:cs="Arial"/>
        </w:rPr>
        <w:t>week</w:t>
      </w:r>
      <w:r w:rsidRPr="00C33EAF">
        <w:rPr>
          <w:rFonts w:ascii="Arial" w:eastAsia="Times New Roman" w:hAnsi="Arial" w:cs="Arial"/>
        </w:rPr>
        <w:t xml:space="preserve"> covers the scenes during Holy Week, which will help us understand the journey that Jesus takes on his journey to the cross.</w:t>
      </w:r>
      <w:r w:rsidRPr="00C33EAF">
        <w:rPr>
          <w:rFonts w:ascii="Arial" w:hAnsi="Arial" w:cs="Arial"/>
          <w:color w:val="4E4D4D"/>
          <w:shd w:val="clear" w:color="auto" w:fill="FFFFFF"/>
        </w:rPr>
        <w:t xml:space="preserve"> </w:t>
      </w:r>
    </w:p>
    <w:p w14:paraId="433ABEB0" w14:textId="77777777" w:rsidR="00102AD8" w:rsidRPr="00C33EAF" w:rsidRDefault="00102AD8" w:rsidP="006B4535">
      <w:pPr>
        <w:spacing w:after="0" w:line="240" w:lineRule="auto"/>
        <w:rPr>
          <w:rFonts w:ascii="Arial" w:hAnsi="Arial" w:cs="Arial"/>
          <w:color w:val="4E4D4D"/>
          <w:shd w:val="clear" w:color="auto" w:fill="FFFFFF"/>
        </w:rPr>
      </w:pPr>
    </w:p>
    <w:p w14:paraId="1FB79968" w14:textId="77777777" w:rsidR="009D3011" w:rsidRPr="00C33EAF" w:rsidRDefault="006B4535" w:rsidP="009D3011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shd w:val="clear" w:color="auto" w:fill="FFFFFF"/>
        </w:rPr>
      </w:pPr>
      <w:r w:rsidRPr="00C33EAF">
        <w:rPr>
          <w:rFonts w:ascii="Arial" w:hAnsi="Arial" w:cs="Arial"/>
          <w:shd w:val="clear" w:color="auto" w:fill="FFFFFF"/>
        </w:rPr>
        <w:t>Jesus enters Jerusalem on a donkey.</w:t>
      </w:r>
    </w:p>
    <w:p w14:paraId="41D5D8FA" w14:textId="77777777" w:rsidR="009D3011" w:rsidRPr="00C33EAF" w:rsidRDefault="006B4535" w:rsidP="009D3011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shd w:val="clear" w:color="auto" w:fill="FFFFFF"/>
        </w:rPr>
      </w:pPr>
      <w:r w:rsidRPr="00C33EAF">
        <w:rPr>
          <w:rFonts w:ascii="Arial" w:hAnsi="Arial" w:cs="Arial"/>
          <w:shd w:val="clear" w:color="auto" w:fill="FFFFFF"/>
        </w:rPr>
        <w:t xml:space="preserve">A woman anoints Jesus’ feet during a meal. </w:t>
      </w:r>
    </w:p>
    <w:p w14:paraId="0F6DE1F2" w14:textId="77777777" w:rsidR="009D3011" w:rsidRPr="00C33EAF" w:rsidRDefault="006B4535" w:rsidP="009D3011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shd w:val="clear" w:color="auto" w:fill="FFFFFF"/>
        </w:rPr>
      </w:pPr>
      <w:r w:rsidRPr="00C33EAF">
        <w:rPr>
          <w:rFonts w:ascii="Arial" w:hAnsi="Arial" w:cs="Arial"/>
          <w:shd w:val="clear" w:color="auto" w:fill="FFFFFF"/>
        </w:rPr>
        <w:t xml:space="preserve">The following evening, Jesus eats his last supper, </w:t>
      </w:r>
    </w:p>
    <w:p w14:paraId="2DD6EB21" w14:textId="0A574BBB" w:rsidR="009D3011" w:rsidRPr="00C33EAF" w:rsidRDefault="009D3011" w:rsidP="009D3011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shd w:val="clear" w:color="auto" w:fill="FFFFFF"/>
        </w:rPr>
      </w:pPr>
      <w:r w:rsidRPr="00C33EAF">
        <w:rPr>
          <w:rFonts w:ascii="Arial" w:hAnsi="Arial" w:cs="Arial"/>
          <w:shd w:val="clear" w:color="auto" w:fill="FFFFFF"/>
        </w:rPr>
        <w:t>And is</w:t>
      </w:r>
      <w:r w:rsidR="006B4535" w:rsidRPr="00C33EAF">
        <w:rPr>
          <w:rFonts w:ascii="Arial" w:hAnsi="Arial" w:cs="Arial"/>
          <w:shd w:val="clear" w:color="auto" w:fill="FFFFFF"/>
        </w:rPr>
        <w:t xml:space="preserve"> betrayed and arrested. </w:t>
      </w:r>
    </w:p>
    <w:p w14:paraId="25194CF7" w14:textId="77777777" w:rsidR="009D3011" w:rsidRPr="00C33EAF" w:rsidRDefault="006B4535" w:rsidP="009D3011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</w:rPr>
      </w:pPr>
      <w:r w:rsidRPr="00C33EAF">
        <w:rPr>
          <w:rFonts w:ascii="Arial" w:hAnsi="Arial" w:cs="Arial"/>
          <w:shd w:val="clear" w:color="auto" w:fill="FFFFFF"/>
        </w:rPr>
        <w:t xml:space="preserve">By the next afternoon, after a mock trial, </w:t>
      </w:r>
    </w:p>
    <w:p w14:paraId="1383CD08" w14:textId="0AC6AFCD" w:rsidR="006B4535" w:rsidRPr="00C33EAF" w:rsidRDefault="009D3011" w:rsidP="009D3011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</w:rPr>
      </w:pPr>
      <w:r w:rsidRPr="00C33EAF">
        <w:rPr>
          <w:rFonts w:ascii="Arial" w:hAnsi="Arial" w:cs="Arial"/>
          <w:shd w:val="clear" w:color="auto" w:fill="FFFFFF"/>
        </w:rPr>
        <w:t>H</w:t>
      </w:r>
      <w:r w:rsidR="006B4535" w:rsidRPr="00C33EAF">
        <w:rPr>
          <w:rFonts w:ascii="Arial" w:hAnsi="Arial" w:cs="Arial"/>
          <w:shd w:val="clear" w:color="auto" w:fill="FFFFFF"/>
        </w:rPr>
        <w:t>e has been put to death on a cross.</w:t>
      </w:r>
      <w:r w:rsidR="006B4535" w:rsidRPr="00C33EAF">
        <w:rPr>
          <w:rFonts w:ascii="Arial" w:eastAsia="Times New Roman" w:hAnsi="Arial" w:cs="Arial"/>
        </w:rPr>
        <w:t xml:space="preserve"> </w:t>
      </w:r>
    </w:p>
    <w:p w14:paraId="57F9C80C" w14:textId="77777777" w:rsidR="009D3011" w:rsidRPr="00C33EAF" w:rsidRDefault="009D3011" w:rsidP="009D3011">
      <w:pPr>
        <w:spacing w:after="0" w:line="240" w:lineRule="auto"/>
        <w:rPr>
          <w:rFonts w:ascii="Arial" w:eastAsia="Times New Roman" w:hAnsi="Arial" w:cs="Arial"/>
        </w:rPr>
      </w:pPr>
    </w:p>
    <w:p w14:paraId="0352F044" w14:textId="64FE3DB7" w:rsidR="009D3011" w:rsidRPr="00C33EAF" w:rsidRDefault="009D3011" w:rsidP="009D3011">
      <w:pPr>
        <w:spacing w:after="0" w:line="240" w:lineRule="auto"/>
        <w:rPr>
          <w:rFonts w:ascii="Arial" w:eastAsia="Times New Roman" w:hAnsi="Arial" w:cs="Arial"/>
        </w:rPr>
      </w:pPr>
      <w:r w:rsidRPr="00C33EAF">
        <w:rPr>
          <w:rFonts w:ascii="Arial" w:eastAsia="Times New Roman" w:hAnsi="Arial" w:cs="Arial"/>
        </w:rPr>
        <w:t>Each situation brings different emotions and responses within Jesus</w:t>
      </w:r>
      <w:r w:rsidR="008D63C5" w:rsidRPr="00C33EAF">
        <w:rPr>
          <w:rFonts w:ascii="Arial" w:eastAsia="Times New Roman" w:hAnsi="Arial" w:cs="Arial"/>
        </w:rPr>
        <w:t>. Today</w:t>
      </w:r>
      <w:r w:rsidR="00370A0A">
        <w:rPr>
          <w:rFonts w:ascii="Arial" w:eastAsia="Times New Roman" w:hAnsi="Arial" w:cs="Arial"/>
        </w:rPr>
        <w:t>,</w:t>
      </w:r>
      <w:r w:rsidR="008D63C5" w:rsidRPr="00C33EAF">
        <w:rPr>
          <w:rFonts w:ascii="Arial" w:eastAsia="Times New Roman" w:hAnsi="Arial" w:cs="Arial"/>
        </w:rPr>
        <w:t xml:space="preserve"> as we enter the week of </w:t>
      </w:r>
      <w:r w:rsidR="00370A0A">
        <w:rPr>
          <w:rFonts w:ascii="Arial" w:eastAsia="Times New Roman" w:hAnsi="Arial" w:cs="Arial"/>
        </w:rPr>
        <w:t xml:space="preserve">the </w:t>
      </w:r>
      <w:r w:rsidR="008D63C5" w:rsidRPr="00C33EAF">
        <w:rPr>
          <w:rFonts w:ascii="Arial" w:eastAsia="Times New Roman" w:hAnsi="Arial" w:cs="Arial"/>
        </w:rPr>
        <w:t xml:space="preserve">passion of </w:t>
      </w:r>
      <w:r w:rsidR="00B079D9" w:rsidRPr="00C33EAF">
        <w:rPr>
          <w:rFonts w:ascii="Arial" w:eastAsia="Times New Roman" w:hAnsi="Arial" w:cs="Arial"/>
        </w:rPr>
        <w:t>Jesus,</w:t>
      </w:r>
      <w:r w:rsidR="008D63C5" w:rsidRPr="00C33EAF">
        <w:rPr>
          <w:rFonts w:ascii="Arial" w:eastAsia="Times New Roman" w:hAnsi="Arial" w:cs="Arial"/>
        </w:rPr>
        <w:t xml:space="preserve"> we shall briefly reflect on each narrative. </w:t>
      </w:r>
      <w:r w:rsidRPr="00C33EAF">
        <w:rPr>
          <w:rFonts w:ascii="Arial" w:eastAsia="Times New Roman" w:hAnsi="Arial" w:cs="Arial"/>
        </w:rPr>
        <w:t xml:space="preserve">  </w:t>
      </w:r>
    </w:p>
    <w:p w14:paraId="25026525" w14:textId="77777777" w:rsidR="006B4535" w:rsidRPr="007D4DB1" w:rsidRDefault="006B4535" w:rsidP="00425EA7">
      <w:pPr>
        <w:spacing w:after="0" w:line="240" w:lineRule="auto"/>
        <w:jc w:val="center"/>
        <w:rPr>
          <w:rFonts w:ascii="Arial" w:eastAsia="Times New Roman" w:hAnsi="Arial" w:cs="Arial"/>
          <w:color w:val="FF0000"/>
          <w:sz w:val="28"/>
          <w:szCs w:val="28"/>
        </w:rPr>
      </w:pPr>
    </w:p>
    <w:p w14:paraId="32749E95" w14:textId="77777777" w:rsidR="00410D85" w:rsidRDefault="00410D85" w:rsidP="00410D85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 xml:space="preserve">Opening words …. From </w:t>
      </w:r>
      <w:r w:rsidRPr="009D3011">
        <w:rPr>
          <w:rFonts w:ascii="Arial" w:eastAsia="Times New Roman" w:hAnsi="Arial" w:cs="Arial"/>
          <w:b/>
          <w:i/>
          <w:iCs/>
          <w:color w:val="FF0000"/>
          <w:sz w:val="24"/>
          <w:szCs w:val="24"/>
        </w:rPr>
        <w:t>Psalm 31:9-16</w:t>
      </w:r>
    </w:p>
    <w:p w14:paraId="44FF14E5" w14:textId="77777777" w:rsidR="008D1889" w:rsidRDefault="008D1889" w:rsidP="00425EA7">
      <w:pPr>
        <w:spacing w:after="0" w:line="240" w:lineRule="auto"/>
        <w:jc w:val="center"/>
        <w:rPr>
          <w:rFonts w:ascii="Arial" w:eastAsia="Times New Roman" w:hAnsi="Arial" w:cs="Arial"/>
          <w:sz w:val="16"/>
          <w:szCs w:val="16"/>
        </w:rPr>
      </w:pPr>
    </w:p>
    <w:sectPr w:rsidR="008D1889" w:rsidSect="00D73978">
      <w:pgSz w:w="16838" w:h="11906" w:orient="landscape"/>
      <w:pgMar w:top="709" w:right="820" w:bottom="284" w:left="851" w:header="708" w:footer="708" w:gutter="0"/>
      <w:cols w:num="2" w:space="1277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561E96"/>
    <w:multiLevelType w:val="hybridMultilevel"/>
    <w:tmpl w:val="122A46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4157FD"/>
    <w:multiLevelType w:val="hybridMultilevel"/>
    <w:tmpl w:val="81A88B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000CD3"/>
    <w:multiLevelType w:val="hybridMultilevel"/>
    <w:tmpl w:val="378692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692A82"/>
    <w:multiLevelType w:val="hybridMultilevel"/>
    <w:tmpl w:val="A08C8D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A37FDE"/>
    <w:multiLevelType w:val="hybridMultilevel"/>
    <w:tmpl w:val="8FD2DE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4BA"/>
    <w:rsid w:val="00025BC3"/>
    <w:rsid w:val="00035519"/>
    <w:rsid w:val="00041600"/>
    <w:rsid w:val="000433CE"/>
    <w:rsid w:val="00054BB3"/>
    <w:rsid w:val="00080C14"/>
    <w:rsid w:val="000813F2"/>
    <w:rsid w:val="00081498"/>
    <w:rsid w:val="000839C1"/>
    <w:rsid w:val="000943FA"/>
    <w:rsid w:val="000A2924"/>
    <w:rsid w:val="000B71F8"/>
    <w:rsid w:val="000C3C8F"/>
    <w:rsid w:val="000C7241"/>
    <w:rsid w:val="000F6771"/>
    <w:rsid w:val="00102AD8"/>
    <w:rsid w:val="001154C5"/>
    <w:rsid w:val="00124F2D"/>
    <w:rsid w:val="001279E9"/>
    <w:rsid w:val="00134EF3"/>
    <w:rsid w:val="0013781F"/>
    <w:rsid w:val="001465B9"/>
    <w:rsid w:val="00152B74"/>
    <w:rsid w:val="0015413E"/>
    <w:rsid w:val="00180AA8"/>
    <w:rsid w:val="001906AB"/>
    <w:rsid w:val="00193F0E"/>
    <w:rsid w:val="001A55CC"/>
    <w:rsid w:val="001B355E"/>
    <w:rsid w:val="001B6094"/>
    <w:rsid w:val="001C742C"/>
    <w:rsid w:val="001D428A"/>
    <w:rsid w:val="001D5E2D"/>
    <w:rsid w:val="001D652E"/>
    <w:rsid w:val="0020434D"/>
    <w:rsid w:val="00215372"/>
    <w:rsid w:val="00215EFD"/>
    <w:rsid w:val="00227D67"/>
    <w:rsid w:val="00240002"/>
    <w:rsid w:val="00251E91"/>
    <w:rsid w:val="00256B6A"/>
    <w:rsid w:val="002731DC"/>
    <w:rsid w:val="00273337"/>
    <w:rsid w:val="0027405D"/>
    <w:rsid w:val="002756AB"/>
    <w:rsid w:val="00275E6C"/>
    <w:rsid w:val="002804F9"/>
    <w:rsid w:val="002831F8"/>
    <w:rsid w:val="00295544"/>
    <w:rsid w:val="002D0E74"/>
    <w:rsid w:val="002D4E6A"/>
    <w:rsid w:val="002E27E5"/>
    <w:rsid w:val="002E3DD0"/>
    <w:rsid w:val="00301540"/>
    <w:rsid w:val="00301D88"/>
    <w:rsid w:val="003107AD"/>
    <w:rsid w:val="00336C7C"/>
    <w:rsid w:val="00337B16"/>
    <w:rsid w:val="00347819"/>
    <w:rsid w:val="003646F8"/>
    <w:rsid w:val="00366C3D"/>
    <w:rsid w:val="00370A0A"/>
    <w:rsid w:val="0039292B"/>
    <w:rsid w:val="0039773C"/>
    <w:rsid w:val="003B05C0"/>
    <w:rsid w:val="003D55D0"/>
    <w:rsid w:val="003E0B1F"/>
    <w:rsid w:val="003F79BD"/>
    <w:rsid w:val="004108DA"/>
    <w:rsid w:val="00410D85"/>
    <w:rsid w:val="00425EA7"/>
    <w:rsid w:val="00433C98"/>
    <w:rsid w:val="00436C83"/>
    <w:rsid w:val="004408BF"/>
    <w:rsid w:val="004432F2"/>
    <w:rsid w:val="004519BA"/>
    <w:rsid w:val="00454135"/>
    <w:rsid w:val="00455D54"/>
    <w:rsid w:val="00464174"/>
    <w:rsid w:val="00472508"/>
    <w:rsid w:val="00473D25"/>
    <w:rsid w:val="00477DB2"/>
    <w:rsid w:val="00485EE4"/>
    <w:rsid w:val="004A1965"/>
    <w:rsid w:val="004B0EA8"/>
    <w:rsid w:val="004B115B"/>
    <w:rsid w:val="004B1A77"/>
    <w:rsid w:val="004B692C"/>
    <w:rsid w:val="004C5224"/>
    <w:rsid w:val="004D1064"/>
    <w:rsid w:val="004D1072"/>
    <w:rsid w:val="004D2E46"/>
    <w:rsid w:val="004D69AB"/>
    <w:rsid w:val="004E17C7"/>
    <w:rsid w:val="004F31D9"/>
    <w:rsid w:val="004F69DF"/>
    <w:rsid w:val="004F6DD7"/>
    <w:rsid w:val="005236E7"/>
    <w:rsid w:val="0052473A"/>
    <w:rsid w:val="00534950"/>
    <w:rsid w:val="0054276A"/>
    <w:rsid w:val="00560256"/>
    <w:rsid w:val="005842D9"/>
    <w:rsid w:val="005A02AA"/>
    <w:rsid w:val="005A64FF"/>
    <w:rsid w:val="006020C5"/>
    <w:rsid w:val="006140EB"/>
    <w:rsid w:val="00616300"/>
    <w:rsid w:val="006179C3"/>
    <w:rsid w:val="006435C0"/>
    <w:rsid w:val="00651AEB"/>
    <w:rsid w:val="00666B04"/>
    <w:rsid w:val="006743E4"/>
    <w:rsid w:val="00677522"/>
    <w:rsid w:val="006819DE"/>
    <w:rsid w:val="00690BAE"/>
    <w:rsid w:val="006A1BF5"/>
    <w:rsid w:val="006B4535"/>
    <w:rsid w:val="006B5F0D"/>
    <w:rsid w:val="006C52DC"/>
    <w:rsid w:val="006C64FA"/>
    <w:rsid w:val="006D160D"/>
    <w:rsid w:val="007024E5"/>
    <w:rsid w:val="0070323A"/>
    <w:rsid w:val="00705F85"/>
    <w:rsid w:val="00712754"/>
    <w:rsid w:val="00732D7E"/>
    <w:rsid w:val="0073780C"/>
    <w:rsid w:val="00741C57"/>
    <w:rsid w:val="007444BA"/>
    <w:rsid w:val="00750826"/>
    <w:rsid w:val="0076452C"/>
    <w:rsid w:val="00777C79"/>
    <w:rsid w:val="00780FF9"/>
    <w:rsid w:val="00781A9A"/>
    <w:rsid w:val="007830B8"/>
    <w:rsid w:val="00791FB5"/>
    <w:rsid w:val="0079234A"/>
    <w:rsid w:val="007A1416"/>
    <w:rsid w:val="007B0504"/>
    <w:rsid w:val="007B2296"/>
    <w:rsid w:val="007B6ED9"/>
    <w:rsid w:val="007C29FD"/>
    <w:rsid w:val="007D4450"/>
    <w:rsid w:val="007D4DB1"/>
    <w:rsid w:val="007E43DD"/>
    <w:rsid w:val="007F6045"/>
    <w:rsid w:val="007F6C9F"/>
    <w:rsid w:val="008127A9"/>
    <w:rsid w:val="00812F67"/>
    <w:rsid w:val="00830163"/>
    <w:rsid w:val="00840ACD"/>
    <w:rsid w:val="008435DB"/>
    <w:rsid w:val="00843AFF"/>
    <w:rsid w:val="0085243D"/>
    <w:rsid w:val="00891550"/>
    <w:rsid w:val="008D0C1A"/>
    <w:rsid w:val="008D1889"/>
    <w:rsid w:val="008D63C5"/>
    <w:rsid w:val="008E217A"/>
    <w:rsid w:val="00921089"/>
    <w:rsid w:val="00926211"/>
    <w:rsid w:val="00934E95"/>
    <w:rsid w:val="00942551"/>
    <w:rsid w:val="00942688"/>
    <w:rsid w:val="00951D8C"/>
    <w:rsid w:val="00983863"/>
    <w:rsid w:val="00995ED9"/>
    <w:rsid w:val="009A2987"/>
    <w:rsid w:val="009A3226"/>
    <w:rsid w:val="009A4421"/>
    <w:rsid w:val="009A6F06"/>
    <w:rsid w:val="009A7CEF"/>
    <w:rsid w:val="009D3011"/>
    <w:rsid w:val="009D6A58"/>
    <w:rsid w:val="00A00A95"/>
    <w:rsid w:val="00A35189"/>
    <w:rsid w:val="00A356D7"/>
    <w:rsid w:val="00A51004"/>
    <w:rsid w:val="00A640AE"/>
    <w:rsid w:val="00A71286"/>
    <w:rsid w:val="00A72470"/>
    <w:rsid w:val="00A7741E"/>
    <w:rsid w:val="00A87E6B"/>
    <w:rsid w:val="00A9140B"/>
    <w:rsid w:val="00A9325E"/>
    <w:rsid w:val="00AA1CFA"/>
    <w:rsid w:val="00AA4265"/>
    <w:rsid w:val="00AA7605"/>
    <w:rsid w:val="00AD602C"/>
    <w:rsid w:val="00AD6379"/>
    <w:rsid w:val="00AE38DE"/>
    <w:rsid w:val="00AF3B86"/>
    <w:rsid w:val="00AF5977"/>
    <w:rsid w:val="00B0733A"/>
    <w:rsid w:val="00B079D9"/>
    <w:rsid w:val="00B112DF"/>
    <w:rsid w:val="00B21011"/>
    <w:rsid w:val="00B3624C"/>
    <w:rsid w:val="00B37790"/>
    <w:rsid w:val="00B44B8C"/>
    <w:rsid w:val="00B450AC"/>
    <w:rsid w:val="00B73EA8"/>
    <w:rsid w:val="00B77A5A"/>
    <w:rsid w:val="00B845B9"/>
    <w:rsid w:val="00B9498C"/>
    <w:rsid w:val="00BB24DB"/>
    <w:rsid w:val="00BB44BA"/>
    <w:rsid w:val="00BB6B55"/>
    <w:rsid w:val="00BE5C1F"/>
    <w:rsid w:val="00BE5E90"/>
    <w:rsid w:val="00BF116F"/>
    <w:rsid w:val="00BF5248"/>
    <w:rsid w:val="00C05CBC"/>
    <w:rsid w:val="00C3377D"/>
    <w:rsid w:val="00C33EAF"/>
    <w:rsid w:val="00C4750F"/>
    <w:rsid w:val="00C55744"/>
    <w:rsid w:val="00C64D5E"/>
    <w:rsid w:val="00C9039D"/>
    <w:rsid w:val="00CA49D9"/>
    <w:rsid w:val="00CA558B"/>
    <w:rsid w:val="00CB4BC8"/>
    <w:rsid w:val="00CC2BA0"/>
    <w:rsid w:val="00CD4D2F"/>
    <w:rsid w:val="00CE042B"/>
    <w:rsid w:val="00CF5FAB"/>
    <w:rsid w:val="00D148E5"/>
    <w:rsid w:val="00D50C84"/>
    <w:rsid w:val="00D50DAF"/>
    <w:rsid w:val="00D51C32"/>
    <w:rsid w:val="00D52738"/>
    <w:rsid w:val="00D550A9"/>
    <w:rsid w:val="00D666B4"/>
    <w:rsid w:val="00D66E7F"/>
    <w:rsid w:val="00D70D7A"/>
    <w:rsid w:val="00D73978"/>
    <w:rsid w:val="00D81A91"/>
    <w:rsid w:val="00DA0CDB"/>
    <w:rsid w:val="00DB6B3F"/>
    <w:rsid w:val="00DD0F98"/>
    <w:rsid w:val="00DF3569"/>
    <w:rsid w:val="00DF4FC0"/>
    <w:rsid w:val="00DF6C3B"/>
    <w:rsid w:val="00E05347"/>
    <w:rsid w:val="00E256A1"/>
    <w:rsid w:val="00E26CC9"/>
    <w:rsid w:val="00E36400"/>
    <w:rsid w:val="00E40ADD"/>
    <w:rsid w:val="00E43D11"/>
    <w:rsid w:val="00E7034E"/>
    <w:rsid w:val="00E84464"/>
    <w:rsid w:val="00EA0CBD"/>
    <w:rsid w:val="00EB6CB2"/>
    <w:rsid w:val="00EC470A"/>
    <w:rsid w:val="00EE4956"/>
    <w:rsid w:val="00EF1DA1"/>
    <w:rsid w:val="00EF3E66"/>
    <w:rsid w:val="00F02C81"/>
    <w:rsid w:val="00F1545B"/>
    <w:rsid w:val="00F220AC"/>
    <w:rsid w:val="00F22D02"/>
    <w:rsid w:val="00F444B6"/>
    <w:rsid w:val="00F50072"/>
    <w:rsid w:val="00F517F0"/>
    <w:rsid w:val="00F8509D"/>
    <w:rsid w:val="00F95FD9"/>
    <w:rsid w:val="00FA6398"/>
    <w:rsid w:val="00FE33C0"/>
    <w:rsid w:val="00FE7DD5"/>
    <w:rsid w:val="00FF51EC"/>
    <w:rsid w:val="00FF7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C7843"/>
  <w15:chartTrackingRefBased/>
  <w15:docId w15:val="{FD067B5E-793F-49AC-AE75-4BEA6EBB3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BB44BA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qFormat/>
    <w:rsid w:val="00666B04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4"/>
      <w:szCs w:val="20"/>
      <w:lang w:eastAsia="en-GB"/>
    </w:rPr>
  </w:style>
  <w:style w:type="paragraph" w:styleId="Heading3">
    <w:name w:val="heading 3"/>
    <w:basedOn w:val="Normal"/>
    <w:next w:val="Normal"/>
    <w:link w:val="Heading3Char"/>
    <w:qFormat/>
    <w:rsid w:val="00666B04"/>
    <w:pPr>
      <w:keepNext/>
      <w:spacing w:after="0" w:line="240" w:lineRule="auto"/>
      <w:ind w:left="720"/>
      <w:outlineLvl w:val="2"/>
    </w:pPr>
    <w:rPr>
      <w:rFonts w:ascii="Times New Roman" w:eastAsia="Times New Roman" w:hAnsi="Times New Roman" w:cs="Times New Roman"/>
      <w:sz w:val="24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rsid w:val="00BB44B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0000FF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rsid w:val="00BB44BA"/>
    <w:rPr>
      <w:rFonts w:ascii="Courier New" w:eastAsia="Times New Roman" w:hAnsi="Courier New" w:cs="Courier New"/>
      <w:color w:val="0000FF"/>
      <w:sz w:val="20"/>
      <w:szCs w:val="20"/>
      <w:lang w:eastAsia="en-GB"/>
    </w:rPr>
  </w:style>
  <w:style w:type="paragraph" w:styleId="NormalWeb">
    <w:name w:val="Normal (Web)"/>
    <w:basedOn w:val="Normal"/>
    <w:uiPriority w:val="99"/>
    <w:unhideWhenUsed/>
    <w:rsid w:val="00BB44BA"/>
    <w:pPr>
      <w:spacing w:before="75" w:after="225" w:line="330" w:lineRule="atLeast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550A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844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4464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DefaultParagraphFont"/>
    <w:rsid w:val="00BE5C1F"/>
  </w:style>
  <w:style w:type="character" w:styleId="Hyperlink">
    <w:name w:val="Hyperlink"/>
    <w:basedOn w:val="DefaultParagraphFont"/>
    <w:uiPriority w:val="99"/>
    <w:unhideWhenUsed/>
    <w:rsid w:val="009A7CEF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D51C32"/>
    <w:rPr>
      <w:b/>
      <w:bCs/>
    </w:rPr>
  </w:style>
  <w:style w:type="character" w:customStyle="1" w:styleId="text">
    <w:name w:val="text"/>
    <w:basedOn w:val="DefaultParagraphFont"/>
    <w:rsid w:val="00DF3569"/>
  </w:style>
  <w:style w:type="character" w:customStyle="1" w:styleId="small-caps">
    <w:name w:val="small-caps"/>
    <w:basedOn w:val="DefaultParagraphFont"/>
    <w:rsid w:val="00DF3569"/>
  </w:style>
  <w:style w:type="character" w:customStyle="1" w:styleId="Heading2Char">
    <w:name w:val="Heading 2 Char"/>
    <w:basedOn w:val="DefaultParagraphFont"/>
    <w:link w:val="Heading2"/>
    <w:rsid w:val="00666B04"/>
    <w:rPr>
      <w:rFonts w:ascii="Times New Roman" w:eastAsia="Times New Roman" w:hAnsi="Times New Roman" w:cs="Times New Roman"/>
      <w:sz w:val="24"/>
      <w:szCs w:val="20"/>
      <w:lang w:eastAsia="en-GB"/>
    </w:rPr>
  </w:style>
  <w:style w:type="character" w:customStyle="1" w:styleId="Heading3Char">
    <w:name w:val="Heading 3 Char"/>
    <w:basedOn w:val="DefaultParagraphFont"/>
    <w:link w:val="Heading3"/>
    <w:rsid w:val="00666B04"/>
    <w:rPr>
      <w:rFonts w:ascii="Times New Roman" w:eastAsia="Times New Roman" w:hAnsi="Times New Roman" w:cs="Times New Roman"/>
      <w:sz w:val="24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1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4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77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2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8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FEB162-2E8C-43D5-BB29-F90F5C421F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768</Words>
  <Characters>4380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Dillon</dc:creator>
  <cp:keywords/>
  <dc:description/>
  <cp:lastModifiedBy>Christine Gibbons</cp:lastModifiedBy>
  <cp:revision>23</cp:revision>
  <cp:lastPrinted>2020-04-01T10:23:00Z</cp:lastPrinted>
  <dcterms:created xsi:type="dcterms:W3CDTF">2020-04-01T09:35:00Z</dcterms:created>
  <dcterms:modified xsi:type="dcterms:W3CDTF">2020-04-01T10:34:00Z</dcterms:modified>
</cp:coreProperties>
</file>